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6D020022"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3E4DD1">
        <w:rPr>
          <w:rFonts w:ascii="Calibri" w:hAnsi="Calibri" w:cs="Calibri"/>
          <w:i/>
          <w:iCs/>
        </w:rPr>
        <w:t>3rd</w:t>
      </w:r>
      <w:r w:rsidR="00DA6B9C">
        <w:rPr>
          <w:rFonts w:ascii="Calibri" w:hAnsi="Calibri" w:cs="Calibri"/>
          <w:i/>
          <w:iCs/>
        </w:rPr>
        <w:t xml:space="preserve"> </w:t>
      </w:r>
      <w:r w:rsidR="003E4DD1">
        <w:rPr>
          <w:rFonts w:ascii="Calibri" w:hAnsi="Calibri" w:cs="Calibri"/>
          <w:i/>
          <w:iCs/>
        </w:rPr>
        <w:t>October</w:t>
      </w:r>
    </w:p>
    <w:p w14:paraId="5A80D09B" w14:textId="77777777" w:rsidR="00507461" w:rsidRPr="008055A7" w:rsidRDefault="00507461" w:rsidP="00833328">
      <w:pPr>
        <w:spacing w:line="240" w:lineRule="auto"/>
        <w:ind w:firstLine="720"/>
        <w:jc w:val="both"/>
        <w:rPr>
          <w:rFonts w:asciiTheme="minorHAnsi" w:hAnsiTheme="minorHAnsi" w:cstheme="minorHAnsi"/>
          <w:i/>
          <w:iCs/>
          <w:vertAlign w:val="superscript"/>
        </w:rPr>
      </w:pPr>
    </w:p>
    <w:p w14:paraId="4965E160" w14:textId="6639D168" w:rsidR="57F7E37C" w:rsidRPr="008055A7" w:rsidRDefault="0A6D93E2" w:rsidP="00833328">
      <w:pPr>
        <w:spacing w:line="240" w:lineRule="auto"/>
        <w:jc w:val="both"/>
        <w:rPr>
          <w:rFonts w:asciiTheme="minorHAnsi" w:hAnsiTheme="minorHAnsi" w:cstheme="minorHAnsi"/>
        </w:rPr>
      </w:pPr>
      <w:r w:rsidRPr="008055A7">
        <w:rPr>
          <w:rFonts w:asciiTheme="minorHAnsi" w:hAnsiTheme="minorHAnsi" w:cstheme="minorHAnsi"/>
          <w:b/>
          <w:bCs/>
          <w:u w:val="single"/>
        </w:rPr>
        <w:t>Last week’s news stories:</w:t>
      </w:r>
    </w:p>
    <w:p w14:paraId="2460C39C" w14:textId="32C9E443" w:rsidR="00241E61" w:rsidRPr="00833328" w:rsidRDefault="00241E61" w:rsidP="00833328">
      <w:pPr>
        <w:spacing w:line="240" w:lineRule="auto"/>
        <w:jc w:val="both"/>
        <w:rPr>
          <w:rFonts w:asciiTheme="minorHAnsi" w:hAnsiTheme="minorHAnsi" w:cstheme="minorHAnsi"/>
          <w:b/>
          <w:bCs/>
          <w:u w:val="single"/>
        </w:rPr>
      </w:pPr>
    </w:p>
    <w:p w14:paraId="6FB1F272" w14:textId="4F3ED8FB" w:rsidR="002B324C" w:rsidRPr="00833328" w:rsidRDefault="003E4DD1" w:rsidP="00833328">
      <w:pPr>
        <w:spacing w:line="240" w:lineRule="auto"/>
        <w:jc w:val="both"/>
        <w:rPr>
          <w:rFonts w:asciiTheme="minorHAnsi" w:hAnsiTheme="minorHAnsi" w:cstheme="minorHAnsi"/>
          <w:b/>
          <w:bCs/>
          <w:u w:val="single"/>
        </w:rPr>
      </w:pPr>
      <w:r w:rsidRPr="00833328">
        <w:rPr>
          <w:rFonts w:asciiTheme="minorHAnsi" w:hAnsiTheme="minorHAnsi" w:cstheme="minorHAnsi"/>
          <w:b/>
          <w:bCs/>
          <w:u w:val="single"/>
        </w:rPr>
        <w:t>MHRA Class 2 Medicines Recall: Levothyroxine 50mcg tablets</w:t>
      </w:r>
    </w:p>
    <w:p w14:paraId="3916EEA6" w14:textId="503A6322" w:rsidR="003E4DD1" w:rsidRPr="00833328" w:rsidRDefault="003E4DD1" w:rsidP="00833328">
      <w:pPr>
        <w:spacing w:line="240" w:lineRule="auto"/>
        <w:jc w:val="both"/>
        <w:rPr>
          <w:rFonts w:asciiTheme="minorHAnsi" w:hAnsiTheme="minorHAnsi" w:cstheme="minorHAnsi"/>
          <w:b/>
          <w:bCs/>
          <w:color w:val="4E3487"/>
          <w:u w:val="single"/>
        </w:rPr>
      </w:pPr>
      <w:r w:rsidRPr="00833328">
        <w:rPr>
          <w:rFonts w:asciiTheme="minorHAnsi" w:hAnsiTheme="minorHAnsi" w:cstheme="minorHAnsi"/>
        </w:rPr>
        <w:t xml:space="preserve">The Medicines and Healthcare products Regulatory Agency (MHRA) has issued a Class 2 medicines recall for Levothyroxine 50mcg tablets. Read more here: </w:t>
      </w:r>
      <w:r w:rsidRPr="00833328">
        <w:rPr>
          <w:rFonts w:asciiTheme="minorHAnsi" w:hAnsiTheme="minorHAnsi" w:cstheme="minorHAnsi"/>
          <w:b/>
          <w:bCs/>
          <w:color w:val="4E3487"/>
          <w:u w:val="single"/>
        </w:rPr>
        <w:t>https://psnc.org.uk/our-news/mhra-class-2-medicines-recall-levothyroxine-50mcg-tablets-accord-uk-ltd-trading-style-north-star/</w:t>
      </w:r>
    </w:p>
    <w:p w14:paraId="6D806F1C" w14:textId="73338705" w:rsidR="003E4DD1" w:rsidRPr="00833328" w:rsidRDefault="003E4DD1" w:rsidP="00833328">
      <w:pPr>
        <w:spacing w:line="240" w:lineRule="auto"/>
        <w:jc w:val="both"/>
        <w:rPr>
          <w:rFonts w:asciiTheme="minorHAnsi" w:hAnsiTheme="minorHAnsi" w:cstheme="minorHAnsi"/>
          <w:b/>
          <w:bCs/>
          <w:u w:val="single"/>
        </w:rPr>
      </w:pPr>
    </w:p>
    <w:p w14:paraId="1ACFC2C7" w14:textId="6EB59183" w:rsidR="003E4DD1" w:rsidRPr="00833328" w:rsidRDefault="003E4DD1" w:rsidP="00833328">
      <w:pPr>
        <w:spacing w:line="240" w:lineRule="auto"/>
        <w:jc w:val="both"/>
        <w:rPr>
          <w:rFonts w:asciiTheme="minorHAnsi" w:hAnsiTheme="minorHAnsi" w:cstheme="minorHAnsi"/>
          <w:b/>
          <w:bCs/>
          <w:u w:val="single"/>
        </w:rPr>
      </w:pPr>
      <w:r w:rsidRPr="00833328">
        <w:rPr>
          <w:rFonts w:asciiTheme="minorHAnsi" w:hAnsiTheme="minorHAnsi" w:cstheme="minorHAnsi"/>
          <w:b/>
          <w:bCs/>
          <w:u w:val="single"/>
        </w:rPr>
        <w:t>Medicines Supply Update: Fuel and driver shortages being closely monitored</w:t>
      </w:r>
    </w:p>
    <w:p w14:paraId="469C3158" w14:textId="179B43F8" w:rsidR="003E4DD1" w:rsidRPr="00833328" w:rsidRDefault="003E4DD1" w:rsidP="00833328">
      <w:pPr>
        <w:spacing w:line="240" w:lineRule="auto"/>
        <w:jc w:val="both"/>
        <w:rPr>
          <w:rFonts w:asciiTheme="minorHAnsi" w:hAnsiTheme="minorHAnsi" w:cstheme="minorHAnsi"/>
          <w:b/>
          <w:bCs/>
          <w:color w:val="4E3487"/>
          <w:u w:val="single"/>
        </w:rPr>
      </w:pPr>
      <w:r w:rsidRPr="00833328">
        <w:rPr>
          <w:rFonts w:asciiTheme="minorHAnsi" w:hAnsiTheme="minorHAnsi" w:cstheme="minorHAnsi"/>
          <w:shd w:val="clear" w:color="auto" w:fill="FFFFFF"/>
        </w:rPr>
        <w:t xml:space="preserve">PSNC has been monitoring the medicines supply situation, working with the Healthcare Distribution Association (HDA) and the Department of Health and Social Care (DHSC), for many months, looking at factors such as the reported shortages of HGV drivers, continuing impact of COVID-19 and travel disruption. The fuel supply issue is yet another factor adding stress to the supply chain, and potentially for pharmacists getting to work. Read more here: </w:t>
      </w:r>
      <w:r w:rsidRPr="00833328">
        <w:rPr>
          <w:rFonts w:asciiTheme="minorHAnsi" w:hAnsiTheme="minorHAnsi" w:cstheme="minorHAnsi"/>
          <w:b/>
          <w:bCs/>
          <w:color w:val="4E3487"/>
          <w:u w:val="single"/>
          <w:shd w:val="clear" w:color="auto" w:fill="FFFFFF"/>
        </w:rPr>
        <w:t>https://psnc.org.uk/our-news/medicines-supply-update-fuel-and-driver-shortages-being-closely-monitored/</w:t>
      </w:r>
    </w:p>
    <w:p w14:paraId="7B5A04B2" w14:textId="3A8B47C0" w:rsidR="003E4DD1" w:rsidRPr="00833328" w:rsidRDefault="003E4DD1" w:rsidP="00833328">
      <w:pPr>
        <w:spacing w:line="240" w:lineRule="auto"/>
        <w:jc w:val="both"/>
        <w:rPr>
          <w:rFonts w:asciiTheme="minorHAnsi" w:hAnsiTheme="minorHAnsi" w:cstheme="minorHAnsi"/>
          <w:b/>
          <w:bCs/>
          <w:u w:val="single"/>
        </w:rPr>
      </w:pPr>
    </w:p>
    <w:p w14:paraId="0C4C759B" w14:textId="5CED8C15" w:rsidR="003E4DD1" w:rsidRPr="00833328" w:rsidRDefault="003E4DD1" w:rsidP="00833328">
      <w:pPr>
        <w:spacing w:line="240" w:lineRule="auto"/>
        <w:jc w:val="both"/>
        <w:rPr>
          <w:rFonts w:asciiTheme="minorHAnsi" w:hAnsiTheme="minorHAnsi" w:cstheme="minorHAnsi"/>
          <w:b/>
          <w:bCs/>
          <w:u w:val="single"/>
        </w:rPr>
      </w:pPr>
      <w:r w:rsidRPr="00833328">
        <w:rPr>
          <w:rFonts w:asciiTheme="minorHAnsi" w:hAnsiTheme="minorHAnsi" w:cstheme="minorHAnsi"/>
          <w:b/>
          <w:bCs/>
          <w:u w:val="single"/>
        </w:rPr>
        <w:t>Requirement to submit NMS quarterly information postponed</w:t>
      </w:r>
    </w:p>
    <w:p w14:paraId="45FA519C" w14:textId="4E21CC3F" w:rsidR="003E4DD1" w:rsidRPr="00833328" w:rsidRDefault="003E4DD1" w:rsidP="00833328">
      <w:pPr>
        <w:spacing w:line="240" w:lineRule="auto"/>
        <w:jc w:val="both"/>
        <w:rPr>
          <w:rFonts w:asciiTheme="minorHAnsi" w:hAnsiTheme="minorHAnsi" w:cstheme="minorHAnsi"/>
          <w:b/>
          <w:bCs/>
          <w:color w:val="4E3487"/>
          <w:u w:val="single"/>
          <w:shd w:val="clear" w:color="auto" w:fill="FFFFFF"/>
        </w:rPr>
      </w:pPr>
      <w:r w:rsidRPr="00833328">
        <w:rPr>
          <w:rFonts w:asciiTheme="minorHAnsi" w:hAnsiTheme="minorHAnsi" w:cstheme="minorHAnsi"/>
          <w:shd w:val="clear" w:color="auto" w:fill="FFFFFF"/>
        </w:rPr>
        <w:t>The requirement for community pharmacy contractors to submit their completed New Medicine Service (NMS) summary data for July-September 2021 to the </w:t>
      </w:r>
      <w:r w:rsidRPr="00833328">
        <w:rPr>
          <w:rFonts w:asciiTheme="minorHAnsi" w:hAnsiTheme="minorHAnsi" w:cstheme="minorHAnsi"/>
        </w:rPr>
        <w:t>NHS Business Services Authority (NHSBSA)</w:t>
      </w:r>
      <w:r w:rsidRPr="00833328">
        <w:rPr>
          <w:rFonts w:asciiTheme="minorHAnsi" w:hAnsiTheme="minorHAnsi" w:cstheme="minorHAnsi"/>
          <w:shd w:val="clear" w:color="auto" w:fill="FFFFFF"/>
        </w:rPr>
        <w:t> has been postponed for this quarter.</w:t>
      </w:r>
      <w:r w:rsidRPr="00833328">
        <w:rPr>
          <w:rFonts w:asciiTheme="minorHAnsi" w:hAnsiTheme="minorHAnsi" w:cstheme="minorHAnsi"/>
        </w:rPr>
        <w:t xml:space="preserve"> </w:t>
      </w:r>
      <w:r w:rsidRPr="00833328">
        <w:rPr>
          <w:rFonts w:asciiTheme="minorHAnsi" w:hAnsiTheme="minorHAnsi" w:cstheme="minorHAnsi"/>
          <w:shd w:val="clear" w:color="auto" w:fill="FFFFFF"/>
        </w:rPr>
        <w:t xml:space="preserve">Following discussions with PSNC, NHS England and NHS Improvement (NHSE&amp;I) has advised that this requirement is now not due to be reinstated until Quarter 3 (October-December 2021). Read more here: </w:t>
      </w:r>
      <w:hyperlink r:id="rId11" w:history="1">
        <w:r w:rsidRPr="00833328">
          <w:rPr>
            <w:rStyle w:val="Hyperlink"/>
            <w:rFonts w:asciiTheme="minorHAnsi" w:hAnsiTheme="minorHAnsi" w:cstheme="minorHAnsi"/>
            <w:b/>
            <w:bCs/>
            <w:color w:val="4E3487"/>
            <w:shd w:val="clear" w:color="auto" w:fill="FFFFFF"/>
          </w:rPr>
          <w:t>https://psnc.org.uk/our-news/requirement-to-submit-nms-quarterly-information-postponed/</w:t>
        </w:r>
      </w:hyperlink>
    </w:p>
    <w:p w14:paraId="2F650068" w14:textId="77777777" w:rsidR="003E4DD1" w:rsidRPr="00833328" w:rsidRDefault="003E4DD1" w:rsidP="00833328">
      <w:pPr>
        <w:spacing w:line="240" w:lineRule="auto"/>
        <w:jc w:val="both"/>
        <w:rPr>
          <w:rFonts w:asciiTheme="minorHAnsi" w:hAnsiTheme="minorHAnsi" w:cstheme="minorHAnsi"/>
          <w:b/>
          <w:bCs/>
          <w:color w:val="303030"/>
          <w:u w:val="single"/>
          <w:shd w:val="clear" w:color="auto" w:fill="FFFFFF"/>
        </w:rPr>
      </w:pPr>
    </w:p>
    <w:p w14:paraId="78FB1740" w14:textId="77777777" w:rsidR="003E4DD1" w:rsidRPr="00833328" w:rsidRDefault="003E4DD1" w:rsidP="00833328">
      <w:pPr>
        <w:spacing w:line="240" w:lineRule="auto"/>
        <w:jc w:val="both"/>
        <w:rPr>
          <w:rFonts w:asciiTheme="minorHAnsi" w:hAnsiTheme="minorHAnsi" w:cstheme="minorHAnsi"/>
          <w:b/>
          <w:bCs/>
          <w:u w:val="single"/>
        </w:rPr>
      </w:pPr>
      <w:r w:rsidRPr="00833328">
        <w:rPr>
          <w:rFonts w:asciiTheme="minorHAnsi" w:hAnsiTheme="minorHAnsi" w:cstheme="minorHAnsi"/>
          <w:b/>
          <w:bCs/>
          <w:u w:val="single"/>
        </w:rPr>
        <w:t>Stoptober is back</w:t>
      </w:r>
    </w:p>
    <w:p w14:paraId="2B10D19E" w14:textId="0512A46A" w:rsidR="003E4DD1" w:rsidRPr="00833328" w:rsidRDefault="003E4DD1" w:rsidP="00833328">
      <w:pPr>
        <w:spacing w:line="240" w:lineRule="auto"/>
        <w:jc w:val="both"/>
        <w:rPr>
          <w:rFonts w:asciiTheme="minorHAnsi" w:eastAsia="Times New Roman" w:hAnsiTheme="minorHAnsi" w:cstheme="minorHAnsi"/>
          <w:b/>
          <w:bCs/>
          <w:color w:val="444444"/>
          <w:u w:val="single"/>
          <w:lang w:val="en-US"/>
        </w:rPr>
      </w:pPr>
      <w:r w:rsidRPr="003E4DD1">
        <w:rPr>
          <w:rFonts w:asciiTheme="minorHAnsi" w:eastAsia="Times New Roman" w:hAnsiTheme="minorHAnsi" w:cstheme="minorHAnsi"/>
          <w:lang w:val="en-US"/>
        </w:rPr>
        <w:t>The Stoptober campaign is back and launching its 10th mass quit attempt which will run from 1st October to 31st October 2021. The campaign has helped 2.3 million people make quit attempts since the campaign’s launch 10 years ago.</w:t>
      </w:r>
      <w:r w:rsidRPr="00833328">
        <w:rPr>
          <w:rFonts w:asciiTheme="minorHAnsi" w:eastAsia="Times New Roman" w:hAnsiTheme="minorHAnsi" w:cstheme="minorHAnsi"/>
          <w:lang w:val="en-US"/>
        </w:rPr>
        <w:t xml:space="preserve"> Read more here: </w:t>
      </w:r>
      <w:hyperlink r:id="rId12" w:history="1">
        <w:r w:rsidRPr="00833328">
          <w:rPr>
            <w:rStyle w:val="Hyperlink"/>
            <w:rFonts w:asciiTheme="minorHAnsi" w:eastAsia="Times New Roman" w:hAnsiTheme="minorHAnsi" w:cstheme="minorHAnsi"/>
            <w:b/>
            <w:bCs/>
            <w:color w:val="4E3487"/>
            <w:lang w:val="en-US"/>
          </w:rPr>
          <w:t>https://psnc.org.uk/our-news/stoptober-is-back/</w:t>
        </w:r>
      </w:hyperlink>
    </w:p>
    <w:p w14:paraId="518FACE3" w14:textId="4C0B5785" w:rsidR="003E4DD1" w:rsidRPr="00833328" w:rsidRDefault="003E4DD1" w:rsidP="00833328">
      <w:pPr>
        <w:spacing w:line="240" w:lineRule="auto"/>
        <w:jc w:val="both"/>
        <w:rPr>
          <w:rFonts w:asciiTheme="minorHAnsi" w:eastAsia="Times New Roman" w:hAnsiTheme="minorHAnsi" w:cstheme="minorHAnsi"/>
          <w:b/>
          <w:bCs/>
          <w:color w:val="444444"/>
          <w:u w:val="single"/>
          <w:lang w:val="en-US"/>
        </w:rPr>
      </w:pPr>
    </w:p>
    <w:p w14:paraId="6A29621B" w14:textId="7A169F97" w:rsidR="003E4DD1" w:rsidRPr="00833328" w:rsidRDefault="003E4DD1" w:rsidP="00833328">
      <w:pPr>
        <w:spacing w:line="240" w:lineRule="auto"/>
        <w:jc w:val="both"/>
        <w:rPr>
          <w:rFonts w:asciiTheme="minorHAnsi" w:hAnsiTheme="minorHAnsi" w:cstheme="minorHAnsi"/>
          <w:b/>
          <w:bCs/>
          <w:u w:val="single"/>
        </w:rPr>
      </w:pPr>
      <w:r w:rsidRPr="00833328">
        <w:rPr>
          <w:rFonts w:asciiTheme="minorHAnsi" w:hAnsiTheme="minorHAnsi" w:cstheme="minorHAnsi"/>
          <w:b/>
          <w:bCs/>
          <w:u w:val="single"/>
        </w:rPr>
        <w:t>Hypertension Case-Finding Service specification published</w:t>
      </w:r>
    </w:p>
    <w:p w14:paraId="50F56196" w14:textId="15037F17" w:rsidR="003E4DD1" w:rsidRPr="003E4DD1" w:rsidRDefault="003E4DD1" w:rsidP="00833328">
      <w:pPr>
        <w:spacing w:line="240" w:lineRule="auto"/>
        <w:jc w:val="both"/>
        <w:rPr>
          <w:rFonts w:asciiTheme="minorHAnsi" w:hAnsiTheme="minorHAnsi" w:cstheme="minorHAnsi"/>
          <w:b/>
          <w:bCs/>
          <w:color w:val="4E3487"/>
          <w:u w:val="single"/>
        </w:rPr>
      </w:pPr>
      <w:r w:rsidRPr="00833328">
        <w:rPr>
          <w:rFonts w:asciiTheme="minorHAnsi" w:hAnsiTheme="minorHAnsi" w:cstheme="minorHAnsi"/>
        </w:rPr>
        <w:t xml:space="preserve">NHS England and NHS Improvement (NHSE&amp;I) have published </w:t>
      </w:r>
      <w:r w:rsidRPr="00833328">
        <w:rPr>
          <w:rFonts w:asciiTheme="minorHAnsi" w:hAnsiTheme="minorHAnsi" w:cstheme="minorHAnsi"/>
          <w:shd w:val="clear" w:color="auto" w:fill="FFFFFF"/>
        </w:rPr>
        <w:t xml:space="preserve">a draft version of the service specification for the Community Pharmacy Hypertension Case-Finding Service. Read more here: </w:t>
      </w:r>
      <w:r w:rsidRPr="00833328">
        <w:rPr>
          <w:rFonts w:asciiTheme="minorHAnsi" w:hAnsiTheme="minorHAnsi" w:cstheme="minorHAnsi"/>
          <w:b/>
          <w:bCs/>
          <w:color w:val="4E3487"/>
          <w:u w:val="single"/>
          <w:shd w:val="clear" w:color="auto" w:fill="FFFFFF"/>
        </w:rPr>
        <w:t>https://psnc.org.uk/our-news/hypertension-case-finding-service-specification-published/</w:t>
      </w:r>
    </w:p>
    <w:p w14:paraId="19641733" w14:textId="70683702" w:rsidR="003E4DD1" w:rsidRPr="00833328" w:rsidRDefault="003E4DD1" w:rsidP="00833328">
      <w:pPr>
        <w:spacing w:line="240" w:lineRule="auto"/>
        <w:jc w:val="both"/>
        <w:rPr>
          <w:rFonts w:asciiTheme="minorHAnsi" w:hAnsiTheme="minorHAnsi" w:cstheme="minorHAnsi"/>
          <w:b/>
          <w:bCs/>
          <w:u w:val="single"/>
        </w:rPr>
      </w:pPr>
    </w:p>
    <w:p w14:paraId="69134168" w14:textId="2782900A" w:rsidR="003E4DD1" w:rsidRPr="00833328" w:rsidRDefault="003E4DD1" w:rsidP="00833328">
      <w:pPr>
        <w:spacing w:line="240" w:lineRule="auto"/>
        <w:jc w:val="both"/>
        <w:rPr>
          <w:rFonts w:asciiTheme="minorHAnsi" w:hAnsiTheme="minorHAnsi" w:cstheme="minorHAnsi"/>
          <w:b/>
          <w:bCs/>
          <w:u w:val="single"/>
        </w:rPr>
      </w:pPr>
      <w:r w:rsidRPr="00833328">
        <w:rPr>
          <w:rFonts w:asciiTheme="minorHAnsi" w:hAnsiTheme="minorHAnsi" w:cstheme="minorHAnsi"/>
          <w:b/>
          <w:bCs/>
          <w:u w:val="single"/>
        </w:rPr>
        <w:t>Flu vac: Frontline primary care staff added to Advanced Service</w:t>
      </w:r>
    </w:p>
    <w:p w14:paraId="56DCA9EC" w14:textId="1FC9814A" w:rsidR="003E4DD1" w:rsidRPr="00833328" w:rsidRDefault="003E4DD1" w:rsidP="00833328">
      <w:pPr>
        <w:spacing w:line="240" w:lineRule="auto"/>
        <w:jc w:val="both"/>
        <w:rPr>
          <w:rFonts w:asciiTheme="minorHAnsi" w:hAnsiTheme="minorHAnsi" w:cstheme="minorHAnsi"/>
          <w:b/>
          <w:bCs/>
          <w:color w:val="303030"/>
          <w:u w:val="single"/>
          <w:shd w:val="clear" w:color="auto" w:fill="FFFFFF"/>
        </w:rPr>
      </w:pPr>
      <w:r w:rsidRPr="00833328">
        <w:rPr>
          <w:rFonts w:asciiTheme="minorHAnsi" w:hAnsiTheme="minorHAnsi" w:cstheme="minorHAnsi"/>
          <w:shd w:val="clear" w:color="auto" w:fill="FFFFFF"/>
        </w:rPr>
        <w:t xml:space="preserve">Following repeated requests from PSNC, NHSE&amp;I have announced that they have secured additional funding to support provision of flu vaccinations to frontline primary care staff during the 2021/22 flu season. Read more here: </w:t>
      </w:r>
      <w:hyperlink r:id="rId13" w:history="1">
        <w:r w:rsidRPr="00833328">
          <w:rPr>
            <w:rStyle w:val="Hyperlink"/>
            <w:rFonts w:asciiTheme="minorHAnsi" w:hAnsiTheme="minorHAnsi" w:cstheme="minorHAnsi"/>
            <w:b/>
            <w:bCs/>
            <w:color w:val="4E3487"/>
            <w:shd w:val="clear" w:color="auto" w:fill="FFFFFF"/>
          </w:rPr>
          <w:t>https://psnc.org.uk/our-news/flu-vac-frontline-primary-care-staff-added-to-advanced-service/</w:t>
        </w:r>
      </w:hyperlink>
    </w:p>
    <w:p w14:paraId="441BD02E" w14:textId="65F26D13" w:rsidR="003E4DD1" w:rsidRPr="00833328" w:rsidRDefault="003E4DD1" w:rsidP="00833328">
      <w:pPr>
        <w:spacing w:line="240" w:lineRule="auto"/>
        <w:jc w:val="both"/>
        <w:rPr>
          <w:rFonts w:asciiTheme="minorHAnsi" w:hAnsiTheme="minorHAnsi" w:cstheme="minorHAnsi"/>
          <w:b/>
          <w:bCs/>
          <w:color w:val="303030"/>
          <w:u w:val="single"/>
          <w:shd w:val="clear" w:color="auto" w:fill="FFFFFF"/>
        </w:rPr>
      </w:pPr>
    </w:p>
    <w:p w14:paraId="204F7089" w14:textId="4DE5255E" w:rsidR="003E4DD1" w:rsidRPr="00833328" w:rsidRDefault="003E4DD1" w:rsidP="00833328">
      <w:pPr>
        <w:spacing w:line="240" w:lineRule="auto"/>
        <w:jc w:val="both"/>
        <w:rPr>
          <w:rFonts w:asciiTheme="minorHAnsi" w:hAnsiTheme="minorHAnsi" w:cstheme="minorHAnsi"/>
          <w:b/>
          <w:bCs/>
          <w:u w:val="single"/>
          <w:shd w:val="clear" w:color="auto" w:fill="FFFFFF"/>
        </w:rPr>
      </w:pPr>
      <w:r w:rsidRPr="00833328">
        <w:rPr>
          <w:rFonts w:asciiTheme="minorHAnsi" w:hAnsiTheme="minorHAnsi" w:cstheme="minorHAnsi"/>
          <w:b/>
          <w:bCs/>
          <w:u w:val="single"/>
          <w:shd w:val="clear" w:color="auto" w:fill="FFFFFF"/>
        </w:rPr>
        <w:t>PSNC publishes 2020/21 Annual Report</w:t>
      </w:r>
    </w:p>
    <w:p w14:paraId="1425B264" w14:textId="2EA9F041" w:rsidR="00F001CD" w:rsidRPr="00F001CD" w:rsidRDefault="00F001CD" w:rsidP="00833328">
      <w:pPr>
        <w:spacing w:before="240" w:line="240" w:lineRule="auto"/>
        <w:jc w:val="both"/>
        <w:rPr>
          <w:rFonts w:asciiTheme="minorHAnsi" w:eastAsia="Times New Roman" w:hAnsiTheme="minorHAnsi" w:cstheme="minorHAnsi"/>
          <w:b/>
          <w:bCs/>
          <w:color w:val="4E3487"/>
          <w:u w:val="single"/>
          <w:lang w:val="en-US"/>
        </w:rPr>
      </w:pPr>
      <w:r w:rsidRPr="00F001CD">
        <w:rPr>
          <w:rFonts w:asciiTheme="minorHAnsi" w:eastAsia="Times New Roman" w:hAnsiTheme="minorHAnsi" w:cstheme="minorHAnsi"/>
          <w:lang w:val="en-US"/>
        </w:rPr>
        <w:lastRenderedPageBreak/>
        <w:t>PSNC has published its 2020/21 annual report, setting out the work that it did on behalf of community pharmacy contractors in the last financial year.</w:t>
      </w:r>
      <w:r w:rsidRPr="00833328">
        <w:rPr>
          <w:rFonts w:asciiTheme="minorHAnsi" w:eastAsia="Times New Roman" w:hAnsiTheme="minorHAnsi" w:cstheme="minorHAnsi"/>
          <w:lang w:val="en-US"/>
        </w:rPr>
        <w:t xml:space="preserve"> Read more here:</w:t>
      </w:r>
      <w:r w:rsidRPr="00833328">
        <w:rPr>
          <w:rFonts w:asciiTheme="minorHAnsi" w:eastAsia="Times New Roman" w:hAnsiTheme="minorHAnsi" w:cstheme="minorHAnsi"/>
          <w:color w:val="444444"/>
          <w:lang w:val="en-US"/>
        </w:rPr>
        <w:t xml:space="preserve"> </w:t>
      </w:r>
      <w:r w:rsidRPr="00833328">
        <w:rPr>
          <w:rFonts w:asciiTheme="minorHAnsi" w:eastAsia="Times New Roman" w:hAnsiTheme="minorHAnsi" w:cstheme="minorHAnsi"/>
          <w:b/>
          <w:bCs/>
          <w:color w:val="4E3487"/>
          <w:u w:val="single"/>
          <w:lang w:val="en-US"/>
        </w:rPr>
        <w:t>https://psnc.org.uk/our-news/psnc-publishes-2020-21-annual-report/</w:t>
      </w:r>
    </w:p>
    <w:p w14:paraId="6AD75A2B" w14:textId="4872A715" w:rsidR="00F001CD" w:rsidRPr="00833328" w:rsidRDefault="00F001CD" w:rsidP="00833328">
      <w:pPr>
        <w:spacing w:line="240" w:lineRule="auto"/>
        <w:jc w:val="both"/>
        <w:rPr>
          <w:rFonts w:asciiTheme="minorHAnsi" w:hAnsiTheme="minorHAnsi" w:cstheme="minorHAnsi"/>
          <w:b/>
          <w:bCs/>
          <w:u w:val="single"/>
        </w:rPr>
      </w:pPr>
    </w:p>
    <w:p w14:paraId="7180B6AE" w14:textId="6D011509" w:rsidR="00F001CD" w:rsidRPr="00833328" w:rsidRDefault="00F001CD" w:rsidP="00833328">
      <w:pPr>
        <w:spacing w:line="240" w:lineRule="auto"/>
        <w:jc w:val="both"/>
        <w:rPr>
          <w:rFonts w:asciiTheme="minorHAnsi" w:hAnsiTheme="minorHAnsi" w:cstheme="minorHAnsi"/>
          <w:b/>
          <w:bCs/>
          <w:u w:val="single"/>
        </w:rPr>
      </w:pPr>
      <w:r w:rsidRPr="00833328">
        <w:rPr>
          <w:rFonts w:asciiTheme="minorHAnsi" w:hAnsiTheme="minorHAnsi" w:cstheme="minorHAnsi"/>
          <w:b/>
          <w:bCs/>
          <w:u w:val="single"/>
        </w:rPr>
        <w:t>Pandemic Delivery Service extended for self-isolators</w:t>
      </w:r>
    </w:p>
    <w:p w14:paraId="5D90F7A0" w14:textId="36F5C849" w:rsidR="00F001CD" w:rsidRPr="00833328" w:rsidRDefault="00F001CD" w:rsidP="00833328">
      <w:pPr>
        <w:spacing w:line="240" w:lineRule="auto"/>
        <w:jc w:val="both"/>
        <w:rPr>
          <w:rFonts w:asciiTheme="minorHAnsi" w:hAnsiTheme="minorHAnsi" w:cstheme="minorHAnsi"/>
          <w:b/>
          <w:bCs/>
          <w:color w:val="4E3487"/>
          <w:u w:val="single"/>
          <w:shd w:val="clear" w:color="auto" w:fill="FFFFFF"/>
        </w:rPr>
      </w:pPr>
      <w:r w:rsidRPr="00833328">
        <w:rPr>
          <w:rFonts w:asciiTheme="minorHAnsi" w:hAnsiTheme="minorHAnsi" w:cstheme="minorHAnsi"/>
          <w:shd w:val="clear" w:color="auto" w:fill="FFFFFF"/>
        </w:rPr>
        <w:t>NHSE&amp;I has confirmed a further extension of the period of commissioning of the Pandemic Delivery Service for people who have been notified of the need to self-isolate by NHS Test and Trace; the service will now be commissioned until 11.59pm on </w:t>
      </w:r>
      <w:r w:rsidRPr="00833328">
        <w:rPr>
          <w:rStyle w:val="Strong"/>
          <w:rFonts w:asciiTheme="minorHAnsi" w:hAnsiTheme="minorHAnsi" w:cstheme="minorHAnsi"/>
          <w:shd w:val="clear" w:color="auto" w:fill="FFFFFF"/>
        </w:rPr>
        <w:t>31st March 2022</w:t>
      </w:r>
      <w:r w:rsidRPr="00833328">
        <w:rPr>
          <w:rFonts w:asciiTheme="minorHAnsi" w:hAnsiTheme="minorHAnsi" w:cstheme="minorHAnsi"/>
          <w:shd w:val="clear" w:color="auto" w:fill="FFFFFF"/>
        </w:rPr>
        <w:t xml:space="preserve">. Read more here: </w:t>
      </w:r>
      <w:hyperlink r:id="rId14" w:history="1">
        <w:r w:rsidRPr="00833328">
          <w:rPr>
            <w:rStyle w:val="Hyperlink"/>
            <w:rFonts w:asciiTheme="minorHAnsi" w:hAnsiTheme="minorHAnsi" w:cstheme="minorHAnsi"/>
            <w:b/>
            <w:bCs/>
            <w:color w:val="4E3487"/>
            <w:shd w:val="clear" w:color="auto" w:fill="FFFFFF"/>
          </w:rPr>
          <w:t>https://psnc.org.uk/our-news/pandemic-delivery-service-service-for-self-isolators-extended-2/</w:t>
        </w:r>
      </w:hyperlink>
    </w:p>
    <w:p w14:paraId="6CABE5DD" w14:textId="41853FC3" w:rsidR="00F001CD" w:rsidRPr="00833328" w:rsidRDefault="00F001CD" w:rsidP="00833328">
      <w:pPr>
        <w:spacing w:line="240" w:lineRule="auto"/>
        <w:jc w:val="both"/>
        <w:rPr>
          <w:rFonts w:asciiTheme="minorHAnsi" w:hAnsiTheme="minorHAnsi" w:cstheme="minorHAnsi"/>
          <w:b/>
          <w:bCs/>
          <w:color w:val="303030"/>
          <w:u w:val="single"/>
          <w:shd w:val="clear" w:color="auto" w:fill="FFFFFF"/>
        </w:rPr>
      </w:pPr>
    </w:p>
    <w:p w14:paraId="2FEBF23C" w14:textId="6E673735" w:rsidR="00F001CD" w:rsidRPr="00833328" w:rsidRDefault="00F001CD" w:rsidP="00833328">
      <w:pPr>
        <w:spacing w:line="240" w:lineRule="auto"/>
        <w:jc w:val="both"/>
        <w:rPr>
          <w:rFonts w:asciiTheme="minorHAnsi" w:hAnsiTheme="minorHAnsi" w:cstheme="minorHAnsi"/>
          <w:b/>
          <w:bCs/>
          <w:u w:val="single"/>
        </w:rPr>
      </w:pPr>
      <w:r w:rsidRPr="00833328">
        <w:rPr>
          <w:rFonts w:asciiTheme="minorHAnsi" w:hAnsiTheme="minorHAnsi" w:cstheme="minorHAnsi"/>
          <w:b/>
          <w:bCs/>
          <w:u w:val="single"/>
          <w:shd w:val="clear" w:color="auto" w:fill="FFFFFF"/>
        </w:rPr>
        <w:t>Secretary of State declaration of emergency extension</w:t>
      </w:r>
    </w:p>
    <w:p w14:paraId="7F7D84A9" w14:textId="13D87DB5" w:rsidR="00F001CD" w:rsidRPr="00833328" w:rsidRDefault="00F001CD" w:rsidP="00833328">
      <w:pPr>
        <w:spacing w:line="240" w:lineRule="auto"/>
        <w:jc w:val="both"/>
        <w:rPr>
          <w:rFonts w:asciiTheme="minorHAnsi" w:hAnsiTheme="minorHAnsi" w:cstheme="minorHAnsi"/>
          <w:b/>
          <w:bCs/>
          <w:color w:val="5B518E"/>
        </w:rPr>
      </w:pPr>
      <w:r w:rsidRPr="00833328">
        <w:rPr>
          <w:rFonts w:asciiTheme="minorHAnsi" w:hAnsiTheme="minorHAnsi" w:cstheme="minorHAnsi"/>
          <w:shd w:val="clear" w:color="auto" w:fill="FFFFFF"/>
        </w:rPr>
        <w:t>The </w:t>
      </w:r>
      <w:hyperlink r:id="rId15" w:history="1">
        <w:r w:rsidRPr="00833328">
          <w:rPr>
            <w:rStyle w:val="Hyperlink"/>
            <w:rFonts w:asciiTheme="minorHAnsi" w:hAnsiTheme="minorHAnsi" w:cstheme="minorHAnsi"/>
            <w:b/>
            <w:bCs/>
            <w:color w:val="4E3487"/>
            <w:shd w:val="clear" w:color="auto" w:fill="FFFFFF"/>
          </w:rPr>
          <w:t>declaration of an emergency</w:t>
        </w:r>
      </w:hyperlink>
      <w:r w:rsidRPr="00833328">
        <w:rPr>
          <w:rFonts w:asciiTheme="minorHAnsi" w:hAnsiTheme="minorHAnsi" w:cstheme="minorHAnsi"/>
          <w:color w:val="303030"/>
          <w:shd w:val="clear" w:color="auto" w:fill="FFFFFF"/>
        </w:rPr>
        <w:t> </w:t>
      </w:r>
      <w:r w:rsidRPr="00833328">
        <w:rPr>
          <w:rFonts w:asciiTheme="minorHAnsi" w:hAnsiTheme="minorHAnsi" w:cstheme="minorHAnsi"/>
          <w:shd w:val="clear" w:color="auto" w:fill="FFFFFF"/>
        </w:rPr>
        <w:t>requiring the flexible provision of pharmaceutical services which was introduced to help maintain pharmacy services during the COVID-19 outbreak, has been extended to </w:t>
      </w:r>
      <w:r w:rsidRPr="00833328">
        <w:rPr>
          <w:rStyle w:val="Strong"/>
          <w:rFonts w:asciiTheme="minorHAnsi" w:hAnsiTheme="minorHAnsi" w:cstheme="minorHAnsi"/>
          <w:shd w:val="clear" w:color="auto" w:fill="FFFFFF"/>
        </w:rPr>
        <w:t>31st January 2022</w:t>
      </w:r>
      <w:r w:rsidRPr="00833328">
        <w:rPr>
          <w:rFonts w:asciiTheme="minorHAnsi" w:hAnsiTheme="minorHAnsi" w:cstheme="minorHAnsi"/>
          <w:shd w:val="clear" w:color="auto" w:fill="FFFFFF"/>
        </w:rPr>
        <w:t xml:space="preserve">. Read more here: </w:t>
      </w:r>
      <w:r w:rsidRPr="00833328">
        <w:rPr>
          <w:rFonts w:asciiTheme="minorHAnsi" w:hAnsiTheme="minorHAnsi" w:cstheme="minorHAnsi"/>
          <w:b/>
          <w:bCs/>
          <w:color w:val="4E3487"/>
          <w:u w:val="single"/>
          <w:shd w:val="clear" w:color="auto" w:fill="FFFFFF"/>
        </w:rPr>
        <w:t>https://psnc.org.uk/our-news/secretary-of-state-declaration-of-emergency-extension/</w:t>
      </w:r>
    </w:p>
    <w:p w14:paraId="00CF90C8" w14:textId="735B3389" w:rsidR="003E4DD1" w:rsidRPr="00833328" w:rsidRDefault="003E4DD1" w:rsidP="00833328">
      <w:pPr>
        <w:spacing w:line="240" w:lineRule="auto"/>
        <w:jc w:val="both"/>
        <w:rPr>
          <w:rFonts w:asciiTheme="minorHAnsi" w:hAnsiTheme="minorHAnsi" w:cstheme="minorHAnsi"/>
          <w:b/>
          <w:bCs/>
          <w:color w:val="5B518E"/>
        </w:rPr>
      </w:pPr>
    </w:p>
    <w:p w14:paraId="0CD5041C" w14:textId="5E78C0E5" w:rsidR="00F001CD" w:rsidRPr="00833328" w:rsidRDefault="00F001CD" w:rsidP="00833328">
      <w:pPr>
        <w:spacing w:line="240" w:lineRule="auto"/>
        <w:jc w:val="both"/>
        <w:rPr>
          <w:rFonts w:asciiTheme="minorHAnsi" w:hAnsiTheme="minorHAnsi" w:cstheme="minorHAnsi"/>
          <w:b/>
          <w:bCs/>
          <w:u w:val="single"/>
        </w:rPr>
      </w:pPr>
      <w:r w:rsidRPr="00833328">
        <w:rPr>
          <w:rFonts w:asciiTheme="minorHAnsi" w:hAnsiTheme="minorHAnsi" w:cstheme="minorHAnsi"/>
          <w:b/>
          <w:bCs/>
          <w:u w:val="single"/>
        </w:rPr>
        <w:t>CPCS IT: Have you registered for the upcoming webinar?</w:t>
      </w:r>
    </w:p>
    <w:p w14:paraId="598CE7BB" w14:textId="7FF54EB6" w:rsidR="00F001CD" w:rsidRPr="00833328" w:rsidRDefault="00F001CD" w:rsidP="00833328">
      <w:pPr>
        <w:spacing w:line="240" w:lineRule="auto"/>
        <w:jc w:val="both"/>
        <w:rPr>
          <w:rFonts w:asciiTheme="minorHAnsi" w:hAnsiTheme="minorHAnsi" w:cstheme="minorHAnsi"/>
          <w:b/>
          <w:bCs/>
          <w:color w:val="4E3487"/>
          <w:u w:val="single"/>
        </w:rPr>
      </w:pPr>
      <w:r w:rsidRPr="00833328">
        <w:rPr>
          <w:rFonts w:asciiTheme="minorHAnsi" w:hAnsiTheme="minorHAnsi" w:cstheme="minorHAnsi"/>
          <w:shd w:val="clear" w:color="auto" w:fill="FFFFFF"/>
        </w:rPr>
        <w:t>NHSE&amp;I, with the support of PSNC, is planning to hold a webinar on the </w:t>
      </w:r>
      <w:r w:rsidRPr="00833328">
        <w:rPr>
          <w:rStyle w:val="Strong"/>
          <w:rFonts w:asciiTheme="minorHAnsi" w:hAnsiTheme="minorHAnsi" w:cstheme="minorHAnsi"/>
          <w:shd w:val="clear" w:color="auto" w:fill="FFFFFF"/>
        </w:rPr>
        <w:t>14th of October, from 7.00-8.30pm</w:t>
      </w:r>
      <w:r w:rsidRPr="00833328">
        <w:rPr>
          <w:rFonts w:asciiTheme="minorHAnsi" w:hAnsiTheme="minorHAnsi" w:cstheme="minorHAnsi"/>
          <w:shd w:val="clear" w:color="auto" w:fill="FFFFFF"/>
        </w:rPr>
        <w:t xml:space="preserve">, to help contractors prepare for the transfer of the cost of Community Pharmacist Consultation Service (CPCS) IT solutions to them after the end of March 2022. Read more here: </w:t>
      </w:r>
      <w:r w:rsidRPr="00833328">
        <w:rPr>
          <w:rFonts w:asciiTheme="minorHAnsi" w:hAnsiTheme="minorHAnsi" w:cstheme="minorHAnsi"/>
          <w:b/>
          <w:bCs/>
          <w:color w:val="4E3487"/>
          <w:u w:val="single"/>
          <w:shd w:val="clear" w:color="auto" w:fill="FFFFFF"/>
        </w:rPr>
        <w:t>https://psnc.org.uk/our-news/cpcs-it-have-you-registered-for-the-upcoming-webinar/</w:t>
      </w:r>
    </w:p>
    <w:p w14:paraId="216ABE9E" w14:textId="17556B14" w:rsidR="003E4DD1" w:rsidRPr="00833328" w:rsidRDefault="003E4DD1" w:rsidP="00833328">
      <w:pPr>
        <w:spacing w:line="240" w:lineRule="auto"/>
        <w:jc w:val="both"/>
        <w:rPr>
          <w:rFonts w:asciiTheme="minorHAnsi" w:hAnsiTheme="minorHAnsi" w:cstheme="minorHAnsi"/>
          <w:b/>
          <w:bCs/>
          <w:color w:val="5B518E"/>
        </w:rPr>
      </w:pPr>
    </w:p>
    <w:p w14:paraId="42F9AB11" w14:textId="392BDCF3" w:rsidR="00F001CD" w:rsidRPr="00833328" w:rsidRDefault="00F001CD" w:rsidP="00833328">
      <w:pPr>
        <w:spacing w:line="240" w:lineRule="auto"/>
        <w:jc w:val="both"/>
        <w:rPr>
          <w:rFonts w:asciiTheme="minorHAnsi" w:hAnsiTheme="minorHAnsi" w:cstheme="minorHAnsi"/>
          <w:b/>
          <w:bCs/>
          <w:u w:val="single"/>
        </w:rPr>
      </w:pPr>
      <w:r w:rsidRPr="00833328">
        <w:rPr>
          <w:rFonts w:asciiTheme="minorHAnsi" w:hAnsiTheme="minorHAnsi" w:cstheme="minorHAnsi"/>
          <w:b/>
          <w:bCs/>
          <w:u w:val="single"/>
        </w:rPr>
        <w:t>Booking for staff COVID-19 boosters now live</w:t>
      </w:r>
    </w:p>
    <w:p w14:paraId="62C81CA2" w14:textId="32097FC3" w:rsidR="00F001CD" w:rsidRPr="00833328" w:rsidRDefault="00F001CD" w:rsidP="00833328">
      <w:pPr>
        <w:spacing w:line="240" w:lineRule="auto"/>
        <w:jc w:val="both"/>
        <w:rPr>
          <w:rFonts w:asciiTheme="minorHAnsi" w:hAnsiTheme="minorHAnsi" w:cstheme="minorHAnsi"/>
        </w:rPr>
      </w:pPr>
      <w:r w:rsidRPr="00833328">
        <w:rPr>
          <w:rFonts w:asciiTheme="minorHAnsi" w:hAnsiTheme="minorHAnsi" w:cstheme="minorHAnsi"/>
        </w:rPr>
        <w:t xml:space="preserve">NHSE&amp;I have confirmed that </w:t>
      </w:r>
      <w:r w:rsidRPr="00833328">
        <w:rPr>
          <w:rFonts w:asciiTheme="minorHAnsi" w:hAnsiTheme="minorHAnsi" w:cstheme="minorHAnsi"/>
          <w:shd w:val="clear" w:color="auto" w:fill="FFFFFF"/>
        </w:rPr>
        <w:t>frontline health and social care workers, which includes eligible Pharmacy staff, can now book their COVID-19 booster vaccinations through the </w:t>
      </w:r>
      <w:hyperlink r:id="rId16" w:history="1">
        <w:r w:rsidRPr="00833328">
          <w:rPr>
            <w:rStyle w:val="Hyperlink"/>
            <w:rFonts w:asciiTheme="minorHAnsi" w:hAnsiTheme="minorHAnsi" w:cstheme="minorHAnsi"/>
            <w:b/>
            <w:bCs/>
            <w:color w:val="4E3487"/>
            <w:shd w:val="clear" w:color="auto" w:fill="FFFFFF"/>
          </w:rPr>
          <w:t>National Booking Service</w:t>
        </w:r>
      </w:hyperlink>
      <w:r w:rsidRPr="00833328">
        <w:rPr>
          <w:rFonts w:asciiTheme="minorHAnsi" w:hAnsiTheme="minorHAnsi" w:cstheme="minorHAnsi"/>
          <w:color w:val="303030"/>
          <w:shd w:val="clear" w:color="auto" w:fill="FFFFFF"/>
        </w:rPr>
        <w:t> </w:t>
      </w:r>
      <w:r w:rsidRPr="00833328">
        <w:rPr>
          <w:rFonts w:asciiTheme="minorHAnsi" w:hAnsiTheme="minorHAnsi" w:cstheme="minorHAnsi"/>
          <w:shd w:val="clear" w:color="auto" w:fill="FFFFFF"/>
        </w:rPr>
        <w:t xml:space="preserve">(NBS). Read more here: </w:t>
      </w:r>
      <w:r w:rsidRPr="00833328">
        <w:rPr>
          <w:rFonts w:asciiTheme="minorHAnsi" w:hAnsiTheme="minorHAnsi" w:cstheme="minorHAnsi"/>
          <w:b/>
          <w:bCs/>
          <w:color w:val="4E3487"/>
          <w:u w:val="single"/>
          <w:shd w:val="clear" w:color="auto" w:fill="FFFFFF"/>
        </w:rPr>
        <w:t>https://psnc.org.uk/our-news/pharmacy-staff-booking-for-c-19-booster-now-live/</w:t>
      </w:r>
    </w:p>
    <w:p w14:paraId="3888195D" w14:textId="31771AC8" w:rsidR="00F001CD" w:rsidRPr="00833328" w:rsidRDefault="00F001CD" w:rsidP="00833328">
      <w:pPr>
        <w:spacing w:line="240" w:lineRule="auto"/>
        <w:jc w:val="both"/>
        <w:rPr>
          <w:rFonts w:asciiTheme="minorHAnsi" w:hAnsiTheme="minorHAnsi" w:cstheme="minorHAnsi"/>
          <w:b/>
          <w:bCs/>
          <w:color w:val="5B518E"/>
        </w:rPr>
      </w:pPr>
    </w:p>
    <w:p w14:paraId="414B3450" w14:textId="47B4D1F0" w:rsidR="00F001CD" w:rsidRPr="00833328" w:rsidRDefault="00F001CD" w:rsidP="00833328">
      <w:pPr>
        <w:spacing w:line="240" w:lineRule="auto"/>
        <w:jc w:val="both"/>
        <w:rPr>
          <w:rFonts w:asciiTheme="minorHAnsi" w:hAnsiTheme="minorHAnsi" w:cstheme="minorHAnsi"/>
          <w:b/>
          <w:bCs/>
          <w:u w:val="single"/>
        </w:rPr>
      </w:pPr>
      <w:r w:rsidRPr="00833328">
        <w:rPr>
          <w:rFonts w:asciiTheme="minorHAnsi" w:hAnsiTheme="minorHAnsi" w:cstheme="minorHAnsi"/>
          <w:b/>
          <w:bCs/>
          <w:u w:val="single"/>
        </w:rPr>
        <w:t>Drug Tariff Watch: October 2021</w:t>
      </w:r>
    </w:p>
    <w:p w14:paraId="7EE6C969" w14:textId="4B8A91FA" w:rsidR="00F001CD" w:rsidRPr="00833328" w:rsidRDefault="00F001CD" w:rsidP="00833328">
      <w:pPr>
        <w:spacing w:line="240" w:lineRule="auto"/>
        <w:jc w:val="both"/>
        <w:rPr>
          <w:rFonts w:asciiTheme="minorHAnsi" w:hAnsiTheme="minorHAnsi" w:cstheme="minorHAnsi"/>
          <w:b/>
          <w:bCs/>
          <w:color w:val="4E3487"/>
          <w:u w:val="single"/>
        </w:rPr>
      </w:pPr>
      <w:r w:rsidRPr="00833328">
        <w:rPr>
          <w:rFonts w:asciiTheme="minorHAnsi" w:hAnsiTheme="minorHAnsi" w:cstheme="minorHAnsi"/>
          <w:shd w:val="clear" w:color="auto" w:fill="FFFFFF"/>
        </w:rPr>
        <w:t xml:space="preserve">PSNC’s Dispensing and Supply Team has created a summary of the Drug Tariff changes for October 2021. This includes details of additions, deletions and category and price changes. Read more here: </w:t>
      </w:r>
      <w:r w:rsidRPr="00833328">
        <w:rPr>
          <w:rFonts w:asciiTheme="minorHAnsi" w:hAnsiTheme="minorHAnsi" w:cstheme="minorHAnsi"/>
          <w:b/>
          <w:bCs/>
          <w:color w:val="4E3487"/>
          <w:u w:val="single"/>
          <w:shd w:val="clear" w:color="auto" w:fill="FFFFFF"/>
        </w:rPr>
        <w:t>https://psnc.org.uk/our-news/drug-tariff-watch-october-2021/</w:t>
      </w:r>
    </w:p>
    <w:p w14:paraId="7A55C6B4" w14:textId="1E0F0DD9" w:rsidR="00F001CD" w:rsidRPr="00833328" w:rsidRDefault="00F001CD" w:rsidP="00833328">
      <w:pPr>
        <w:spacing w:line="240" w:lineRule="auto"/>
        <w:jc w:val="both"/>
        <w:rPr>
          <w:rFonts w:asciiTheme="minorHAnsi" w:hAnsiTheme="minorHAnsi" w:cstheme="minorHAnsi"/>
          <w:b/>
          <w:bCs/>
          <w:color w:val="5B518E"/>
        </w:rPr>
      </w:pPr>
    </w:p>
    <w:p w14:paraId="4292F222" w14:textId="64C8ED3A" w:rsidR="00F001CD" w:rsidRPr="00833328" w:rsidRDefault="00F001CD" w:rsidP="00833328">
      <w:pPr>
        <w:spacing w:line="240" w:lineRule="auto"/>
        <w:jc w:val="both"/>
        <w:rPr>
          <w:rFonts w:asciiTheme="minorHAnsi" w:hAnsiTheme="minorHAnsi" w:cstheme="minorHAnsi"/>
          <w:b/>
          <w:bCs/>
          <w:u w:val="single"/>
        </w:rPr>
      </w:pPr>
      <w:r w:rsidRPr="00833328">
        <w:rPr>
          <w:rFonts w:asciiTheme="minorHAnsi" w:hAnsiTheme="minorHAnsi" w:cstheme="minorHAnsi"/>
          <w:b/>
          <w:bCs/>
          <w:u w:val="single"/>
        </w:rPr>
        <w:t>Anticoagulant audit data can now be added to MYS</w:t>
      </w:r>
    </w:p>
    <w:p w14:paraId="0B41C7E1" w14:textId="7C89DA86" w:rsidR="00F001CD" w:rsidRPr="00833328" w:rsidRDefault="00F001CD" w:rsidP="00833328">
      <w:pPr>
        <w:spacing w:line="240" w:lineRule="auto"/>
        <w:jc w:val="both"/>
        <w:rPr>
          <w:rFonts w:asciiTheme="minorHAnsi" w:hAnsiTheme="minorHAnsi" w:cstheme="minorHAnsi"/>
          <w:b/>
          <w:bCs/>
          <w:color w:val="4E3487"/>
          <w:u w:val="single"/>
        </w:rPr>
      </w:pPr>
      <w:r w:rsidRPr="00833328">
        <w:rPr>
          <w:rFonts w:asciiTheme="minorHAnsi" w:hAnsiTheme="minorHAnsi" w:cstheme="minorHAnsi"/>
          <w:shd w:val="clear" w:color="auto" w:fill="FFFFFF"/>
        </w:rPr>
        <w:t>Community pharmacy contractors who have started their anticoagulant audit, as part of the requirements for the Medicines safety and optimisation domain of the 2021/22 Pharmacy Quality Scheme (PQS), are now able to enter their data on the NHSBSA’s </w:t>
      </w:r>
      <w:hyperlink r:id="rId17" w:tgtFrame="_blank" w:history="1">
        <w:r w:rsidRPr="00833328">
          <w:rPr>
            <w:rStyle w:val="Hyperlink"/>
            <w:rFonts w:asciiTheme="minorHAnsi" w:hAnsiTheme="minorHAnsi" w:cstheme="minorHAnsi"/>
            <w:b/>
            <w:bCs/>
            <w:color w:val="4E3487"/>
            <w:shd w:val="clear" w:color="auto" w:fill="FFFFFF"/>
          </w:rPr>
          <w:t>Manage Your Service (MYS) portal</w:t>
        </w:r>
      </w:hyperlink>
      <w:r w:rsidRPr="00833328">
        <w:rPr>
          <w:rFonts w:asciiTheme="minorHAnsi" w:hAnsiTheme="minorHAnsi" w:cstheme="minorHAnsi"/>
          <w:color w:val="303030"/>
          <w:shd w:val="clear" w:color="auto" w:fill="FFFFFF"/>
        </w:rPr>
        <w:t xml:space="preserve">. </w:t>
      </w:r>
      <w:r w:rsidRPr="00833328">
        <w:rPr>
          <w:rFonts w:asciiTheme="minorHAnsi" w:hAnsiTheme="minorHAnsi" w:cstheme="minorHAnsi"/>
          <w:shd w:val="clear" w:color="auto" w:fill="FFFFFF"/>
        </w:rPr>
        <w:t xml:space="preserve">Read more here: </w:t>
      </w:r>
      <w:r w:rsidRPr="00833328">
        <w:rPr>
          <w:rFonts w:asciiTheme="minorHAnsi" w:hAnsiTheme="minorHAnsi" w:cstheme="minorHAnsi"/>
          <w:b/>
          <w:bCs/>
          <w:color w:val="4E3487"/>
          <w:u w:val="single"/>
          <w:shd w:val="clear" w:color="auto" w:fill="FFFFFF"/>
        </w:rPr>
        <w:t>https://psnc.org.uk/our-news/pqs-anticoagulant-audit-data-can-now-be-added-to-mys/</w:t>
      </w:r>
    </w:p>
    <w:p w14:paraId="73A18AC4" w14:textId="004E1A6A" w:rsidR="00F001CD" w:rsidRPr="00833328" w:rsidRDefault="00F001CD" w:rsidP="00833328">
      <w:pPr>
        <w:spacing w:line="240" w:lineRule="auto"/>
        <w:jc w:val="both"/>
        <w:rPr>
          <w:rFonts w:asciiTheme="minorHAnsi" w:hAnsiTheme="minorHAnsi" w:cstheme="minorHAnsi"/>
          <w:b/>
          <w:bCs/>
          <w:color w:val="5B518E"/>
        </w:rPr>
      </w:pPr>
    </w:p>
    <w:p w14:paraId="4F57F780" w14:textId="3AF97872" w:rsidR="00F001CD" w:rsidRPr="00833328" w:rsidRDefault="00F001CD" w:rsidP="00833328">
      <w:pPr>
        <w:spacing w:line="240" w:lineRule="auto"/>
        <w:jc w:val="both"/>
        <w:rPr>
          <w:rFonts w:asciiTheme="minorHAnsi" w:hAnsiTheme="minorHAnsi" w:cstheme="minorHAnsi"/>
          <w:b/>
          <w:bCs/>
          <w:u w:val="single"/>
        </w:rPr>
      </w:pPr>
      <w:r w:rsidRPr="00833328">
        <w:rPr>
          <w:rFonts w:asciiTheme="minorHAnsi" w:hAnsiTheme="minorHAnsi" w:cstheme="minorHAnsi"/>
          <w:b/>
          <w:bCs/>
          <w:u w:val="single"/>
        </w:rPr>
        <w:t xml:space="preserve">Contacting PSNC’s Leadership Team from October </w:t>
      </w:r>
    </w:p>
    <w:p w14:paraId="7DDF57CC" w14:textId="44D365B6" w:rsidR="00F001CD" w:rsidRPr="00F001CD" w:rsidRDefault="00F001CD" w:rsidP="00833328">
      <w:pPr>
        <w:spacing w:line="240" w:lineRule="auto"/>
        <w:jc w:val="both"/>
        <w:rPr>
          <w:rFonts w:asciiTheme="minorHAnsi" w:eastAsia="Times New Roman" w:hAnsiTheme="minorHAnsi" w:cstheme="minorHAnsi"/>
          <w:b/>
          <w:bCs/>
          <w:color w:val="4E3487"/>
          <w:u w:val="single"/>
          <w:lang w:val="en-US"/>
        </w:rPr>
      </w:pPr>
      <w:r w:rsidRPr="00F001CD">
        <w:rPr>
          <w:rFonts w:asciiTheme="minorHAnsi" w:eastAsia="Times New Roman" w:hAnsiTheme="minorHAnsi" w:cstheme="minorHAnsi"/>
          <w:shd w:val="clear" w:color="auto" w:fill="FFFFFF"/>
          <w:lang w:val="en-US"/>
        </w:rPr>
        <w:t>As planned, Simon Dukes has now stepped down from his role as Chief Executive of PSNC. PSNC’s Appointments Panel is in the process of recruiting a replacement and hopes to be in a position to update the sector later in the autumn as planned.</w:t>
      </w:r>
      <w:r w:rsidRPr="00833328">
        <w:rPr>
          <w:rFonts w:asciiTheme="minorHAnsi" w:eastAsia="Times New Roman" w:hAnsiTheme="minorHAnsi" w:cstheme="minorHAnsi"/>
          <w:shd w:val="clear" w:color="auto" w:fill="FFFFFF"/>
          <w:lang w:val="en-US"/>
        </w:rPr>
        <w:t xml:space="preserve"> </w:t>
      </w:r>
      <w:r w:rsidRPr="00F001CD">
        <w:rPr>
          <w:rFonts w:asciiTheme="minorHAnsi" w:eastAsia="Times New Roman" w:hAnsiTheme="minorHAnsi" w:cstheme="minorHAnsi"/>
          <w:lang w:val="en-US"/>
        </w:rPr>
        <w:t>During the interim period, PSNC’s work supporting the sector and negotiating on its behalf will continue unchanged. The Directors at PSNC will lead the executive functions, and this will continue to be overseen by the PSNC Committee, including the Negotiating Team.</w:t>
      </w:r>
      <w:r w:rsidRPr="00833328">
        <w:rPr>
          <w:rFonts w:asciiTheme="minorHAnsi" w:eastAsia="Times New Roman" w:hAnsiTheme="minorHAnsi" w:cstheme="minorHAnsi"/>
          <w:lang w:val="en-US"/>
        </w:rPr>
        <w:t xml:space="preserve"> Read more here: </w:t>
      </w:r>
      <w:r w:rsidRPr="00833328">
        <w:rPr>
          <w:rFonts w:asciiTheme="minorHAnsi" w:eastAsia="Times New Roman" w:hAnsiTheme="minorHAnsi" w:cstheme="minorHAnsi"/>
          <w:b/>
          <w:bCs/>
          <w:color w:val="4E3487"/>
          <w:u w:val="single"/>
          <w:lang w:val="en-US"/>
        </w:rPr>
        <w:t>https://psnc.org.uk/our-news/contacting-psncs-leadership-team-from-october/</w:t>
      </w:r>
    </w:p>
    <w:p w14:paraId="0F8E87DB" w14:textId="20714097" w:rsidR="00F001CD" w:rsidRPr="00833328" w:rsidRDefault="00F001CD" w:rsidP="00833328">
      <w:pPr>
        <w:spacing w:line="240" w:lineRule="auto"/>
        <w:jc w:val="both"/>
        <w:rPr>
          <w:rFonts w:asciiTheme="minorHAnsi" w:hAnsiTheme="minorHAnsi" w:cstheme="minorHAnsi"/>
          <w:b/>
          <w:bCs/>
          <w:u w:val="single"/>
        </w:rPr>
      </w:pPr>
    </w:p>
    <w:p w14:paraId="33C79442" w14:textId="557EEE86" w:rsidR="00F001CD" w:rsidRPr="00833328" w:rsidRDefault="00F001CD" w:rsidP="00833328">
      <w:pPr>
        <w:spacing w:line="240" w:lineRule="auto"/>
        <w:jc w:val="both"/>
        <w:rPr>
          <w:rFonts w:asciiTheme="minorHAnsi" w:hAnsiTheme="minorHAnsi" w:cstheme="minorHAnsi"/>
          <w:b/>
          <w:bCs/>
          <w:u w:val="single"/>
        </w:rPr>
      </w:pPr>
      <w:r w:rsidRPr="00833328">
        <w:rPr>
          <w:rFonts w:asciiTheme="minorHAnsi" w:hAnsiTheme="minorHAnsi" w:cstheme="minorHAnsi"/>
          <w:b/>
          <w:bCs/>
          <w:u w:val="single"/>
        </w:rPr>
        <w:t>PSNC hosts cross-sector meeting on medicines supply chain resilience</w:t>
      </w:r>
    </w:p>
    <w:p w14:paraId="01916306" w14:textId="468C2A6E" w:rsidR="00F001CD" w:rsidRPr="00833328" w:rsidRDefault="00F001CD" w:rsidP="00833328">
      <w:pPr>
        <w:spacing w:line="240" w:lineRule="auto"/>
        <w:jc w:val="both"/>
        <w:rPr>
          <w:rFonts w:asciiTheme="minorHAnsi" w:hAnsiTheme="minorHAnsi" w:cstheme="minorHAnsi"/>
          <w:b/>
          <w:bCs/>
          <w:color w:val="303030"/>
          <w:u w:val="single"/>
          <w:shd w:val="clear" w:color="auto" w:fill="FFFFFF"/>
        </w:rPr>
      </w:pPr>
      <w:r w:rsidRPr="00833328">
        <w:rPr>
          <w:rFonts w:asciiTheme="minorHAnsi" w:hAnsiTheme="minorHAnsi" w:cstheme="minorHAnsi"/>
        </w:rPr>
        <w:lastRenderedPageBreak/>
        <w:t xml:space="preserve">On the 1st of October 2021, PSNC brought together </w:t>
      </w:r>
      <w:r w:rsidR="00833328" w:rsidRPr="00833328">
        <w:rPr>
          <w:rFonts w:asciiTheme="minorHAnsi" w:hAnsiTheme="minorHAnsi" w:cstheme="minorHAnsi"/>
          <w:shd w:val="clear" w:color="auto" w:fill="FFFFFF"/>
        </w:rPr>
        <w:t xml:space="preserve">stakeholders from across the supply chain, including DHSC and NHSE&amp;I, to share intelligence and consider the impact of the ongoing problems with fuel supply. Read more here: </w:t>
      </w:r>
      <w:hyperlink r:id="rId18" w:history="1">
        <w:r w:rsidR="00833328" w:rsidRPr="00833328">
          <w:rPr>
            <w:rStyle w:val="Hyperlink"/>
            <w:rFonts w:asciiTheme="minorHAnsi" w:hAnsiTheme="minorHAnsi" w:cstheme="minorHAnsi"/>
            <w:b/>
            <w:bCs/>
            <w:color w:val="4E3487"/>
            <w:shd w:val="clear" w:color="auto" w:fill="FFFFFF"/>
          </w:rPr>
          <w:t>https://psnc.org.uk/our-news/psnc-hosts-cross-sector-meeting-on-medicines-supply-chain-resilience/</w:t>
        </w:r>
      </w:hyperlink>
    </w:p>
    <w:p w14:paraId="7A0538AD" w14:textId="77777777" w:rsidR="00833328" w:rsidRDefault="00833328" w:rsidP="00833328">
      <w:pPr>
        <w:spacing w:line="240" w:lineRule="auto"/>
        <w:jc w:val="both"/>
        <w:rPr>
          <w:rFonts w:asciiTheme="minorHAnsi" w:hAnsiTheme="minorHAnsi" w:cstheme="minorHAnsi"/>
          <w:b/>
          <w:bCs/>
          <w:color w:val="303030"/>
          <w:u w:val="single"/>
          <w:shd w:val="clear" w:color="auto" w:fill="FFFFFF"/>
        </w:rPr>
      </w:pPr>
    </w:p>
    <w:p w14:paraId="056A8171" w14:textId="07D7B9F2" w:rsidR="00833328" w:rsidRPr="0036335F" w:rsidRDefault="00833328" w:rsidP="00833328">
      <w:pPr>
        <w:spacing w:line="240" w:lineRule="auto"/>
        <w:jc w:val="both"/>
        <w:rPr>
          <w:rFonts w:asciiTheme="minorHAnsi" w:hAnsiTheme="minorHAnsi" w:cstheme="minorHAnsi"/>
          <w:b/>
          <w:bCs/>
          <w:u w:val="single"/>
          <w:shd w:val="clear" w:color="auto" w:fill="FFFFFF"/>
        </w:rPr>
      </w:pPr>
      <w:r w:rsidRPr="0036335F">
        <w:rPr>
          <w:rFonts w:asciiTheme="minorHAnsi" w:hAnsiTheme="minorHAnsi" w:cstheme="minorHAnsi"/>
          <w:b/>
          <w:bCs/>
          <w:u w:val="single"/>
          <w:shd w:val="clear" w:color="auto" w:fill="FFFFFF"/>
        </w:rPr>
        <w:t>The following PQS related updates were also announced during the w/c 27th September 2021:</w:t>
      </w:r>
    </w:p>
    <w:p w14:paraId="587F6CCB" w14:textId="77777777" w:rsidR="00833328" w:rsidRPr="0036335F" w:rsidRDefault="00833328" w:rsidP="00833328">
      <w:pPr>
        <w:spacing w:line="240" w:lineRule="auto"/>
        <w:jc w:val="both"/>
        <w:rPr>
          <w:rFonts w:asciiTheme="minorHAnsi" w:hAnsiTheme="minorHAnsi" w:cstheme="minorHAnsi"/>
          <w:b/>
          <w:bCs/>
          <w:u w:val="single"/>
          <w:shd w:val="clear" w:color="auto" w:fill="FFFFFF"/>
        </w:rPr>
      </w:pPr>
    </w:p>
    <w:p w14:paraId="53133EF3" w14:textId="77777777" w:rsidR="00833328" w:rsidRPr="0036335F" w:rsidRDefault="00833328" w:rsidP="00833328">
      <w:pPr>
        <w:spacing w:line="240" w:lineRule="auto"/>
        <w:rPr>
          <w:rFonts w:asciiTheme="minorHAnsi" w:eastAsia="Times New Roman" w:hAnsiTheme="minorHAnsi" w:cstheme="minorHAnsi"/>
          <w:shd w:val="clear" w:color="auto" w:fill="FFFFFF"/>
          <w:lang w:val="en-US"/>
        </w:rPr>
      </w:pPr>
      <w:proofErr w:type="spellStart"/>
      <w:r w:rsidRPr="00833328">
        <w:rPr>
          <w:rFonts w:asciiTheme="minorHAnsi" w:eastAsia="Times New Roman" w:hAnsiTheme="minorHAnsi" w:cstheme="minorHAnsi"/>
          <w:b/>
          <w:bCs/>
          <w:shd w:val="clear" w:color="auto" w:fill="FFFFFF"/>
          <w:lang w:val="en-US"/>
        </w:rPr>
        <w:t>PharmOutcomes</w:t>
      </w:r>
      <w:proofErr w:type="spellEnd"/>
      <w:r w:rsidRPr="00833328">
        <w:rPr>
          <w:rFonts w:asciiTheme="minorHAnsi" w:eastAsia="Times New Roman" w:hAnsiTheme="minorHAnsi" w:cstheme="minorHAnsi"/>
          <w:b/>
          <w:bCs/>
          <w:shd w:val="clear" w:color="auto" w:fill="FFFFFF"/>
          <w:lang w:val="en-US"/>
        </w:rPr>
        <w:t xml:space="preserve"> support - asthma referrals</w:t>
      </w:r>
      <w:r w:rsidRPr="00833328">
        <w:rPr>
          <w:rFonts w:asciiTheme="minorHAnsi" w:eastAsia="Times New Roman" w:hAnsiTheme="minorHAnsi" w:cstheme="minorHAnsi"/>
          <w:lang w:val="en-US"/>
        </w:rPr>
        <w:br/>
      </w:r>
      <w:r w:rsidRPr="00833328">
        <w:rPr>
          <w:rFonts w:asciiTheme="minorHAnsi" w:eastAsia="Times New Roman" w:hAnsiTheme="minorHAnsi" w:cstheme="minorHAnsi"/>
          <w:shd w:val="clear" w:color="auto" w:fill="FFFFFF"/>
          <w:lang w:val="en-US"/>
        </w:rPr>
        <w:t>Community pharmacy contractors can now access an asthma referral service on </w:t>
      </w:r>
      <w:proofErr w:type="spellStart"/>
      <w:r w:rsidRPr="00833328">
        <w:rPr>
          <w:rFonts w:asciiTheme="minorHAnsi" w:eastAsia="Times New Roman" w:hAnsiTheme="minorHAnsi" w:cstheme="minorHAnsi"/>
          <w:color w:val="4E3487"/>
          <w:lang w:val="en-US"/>
        </w:rPr>
        <w:fldChar w:fldCharType="begin"/>
      </w:r>
      <w:r w:rsidRPr="00833328">
        <w:rPr>
          <w:rFonts w:asciiTheme="minorHAnsi" w:eastAsia="Times New Roman" w:hAnsiTheme="minorHAnsi" w:cstheme="minorHAnsi"/>
          <w:color w:val="4E3487"/>
          <w:lang w:val="en-US"/>
        </w:rPr>
        <w:instrText xml:space="preserve"> HYPERLINK "https://pharmoutcomes.org/pharmoutcomes/" \t "_blank" </w:instrText>
      </w:r>
      <w:r w:rsidRPr="00833328">
        <w:rPr>
          <w:rFonts w:asciiTheme="minorHAnsi" w:eastAsia="Times New Roman" w:hAnsiTheme="minorHAnsi" w:cstheme="minorHAnsi"/>
          <w:color w:val="4E3487"/>
          <w:lang w:val="en-US"/>
        </w:rPr>
        <w:fldChar w:fldCharType="separate"/>
      </w:r>
      <w:r w:rsidRPr="00833328">
        <w:rPr>
          <w:rFonts w:asciiTheme="minorHAnsi" w:eastAsia="Times New Roman" w:hAnsiTheme="minorHAnsi" w:cstheme="minorHAnsi"/>
          <w:b/>
          <w:bCs/>
          <w:color w:val="4E3487"/>
          <w:u w:val="single"/>
          <w:shd w:val="clear" w:color="auto" w:fill="FFFFFF"/>
          <w:lang w:val="en-US"/>
        </w:rPr>
        <w:t>PharmOutcomes</w:t>
      </w:r>
      <w:proofErr w:type="spellEnd"/>
      <w:r w:rsidRPr="00833328">
        <w:rPr>
          <w:rFonts w:asciiTheme="minorHAnsi" w:eastAsia="Times New Roman" w:hAnsiTheme="minorHAnsi" w:cstheme="minorHAnsi"/>
          <w:color w:val="4E3487"/>
          <w:lang w:val="en-US"/>
        </w:rPr>
        <w:fldChar w:fldCharType="end"/>
      </w:r>
      <w:r w:rsidRPr="00833328">
        <w:rPr>
          <w:rFonts w:asciiTheme="minorHAnsi" w:eastAsia="Times New Roman" w:hAnsiTheme="minorHAnsi" w:cstheme="minorHAnsi"/>
          <w:shd w:val="clear" w:color="auto" w:fill="FFFFFF"/>
          <w:lang w:val="en-US"/>
        </w:rPr>
        <w:t> for the 2021/22 Pharmacy Quality Scheme (PQS). This is available free of charge to all contractors.</w:t>
      </w:r>
    </w:p>
    <w:p w14:paraId="3361067C" w14:textId="77777777" w:rsidR="00833328" w:rsidRPr="0036335F" w:rsidRDefault="00833328" w:rsidP="00833328">
      <w:pPr>
        <w:spacing w:line="240" w:lineRule="auto"/>
        <w:jc w:val="both"/>
        <w:rPr>
          <w:rFonts w:asciiTheme="minorHAnsi" w:eastAsia="Times New Roman" w:hAnsiTheme="minorHAnsi" w:cstheme="minorHAnsi"/>
          <w:b/>
          <w:bCs/>
          <w:lang w:val="en-US"/>
        </w:rPr>
      </w:pPr>
    </w:p>
    <w:p w14:paraId="136719EF" w14:textId="755AB1B9" w:rsidR="00833328" w:rsidRPr="0036335F" w:rsidRDefault="00833328" w:rsidP="00833328">
      <w:pPr>
        <w:spacing w:line="240" w:lineRule="auto"/>
        <w:jc w:val="both"/>
        <w:rPr>
          <w:rFonts w:asciiTheme="minorHAnsi" w:eastAsia="Times New Roman" w:hAnsiTheme="minorHAnsi" w:cstheme="minorHAnsi"/>
          <w:shd w:val="clear" w:color="auto" w:fill="FFFFFF"/>
          <w:lang w:val="en-US"/>
        </w:rPr>
      </w:pPr>
      <w:r w:rsidRPr="00833328">
        <w:rPr>
          <w:rFonts w:asciiTheme="minorHAnsi" w:eastAsia="Times New Roman" w:hAnsiTheme="minorHAnsi" w:cstheme="minorHAnsi"/>
          <w:b/>
          <w:bCs/>
          <w:lang w:val="en-US"/>
        </w:rPr>
        <w:t>Banding for 2021/22 PQS</w:t>
      </w:r>
    </w:p>
    <w:p w14:paraId="5BEBB3DA" w14:textId="77777777" w:rsidR="00833328" w:rsidRPr="0036335F" w:rsidRDefault="00833328" w:rsidP="00833328">
      <w:pPr>
        <w:spacing w:line="240" w:lineRule="auto"/>
        <w:jc w:val="both"/>
        <w:rPr>
          <w:rFonts w:asciiTheme="minorHAnsi" w:eastAsia="Times New Roman" w:hAnsiTheme="minorHAnsi" w:cstheme="minorHAnsi"/>
          <w:shd w:val="clear" w:color="auto" w:fill="FFFFFF"/>
          <w:lang w:val="en-US"/>
        </w:rPr>
      </w:pPr>
      <w:r w:rsidRPr="00833328">
        <w:rPr>
          <w:rFonts w:asciiTheme="minorHAnsi" w:eastAsia="Times New Roman" w:hAnsiTheme="minorHAnsi" w:cstheme="minorHAnsi"/>
          <w:lang w:val="en-US"/>
        </w:rPr>
        <w:t>NHSBSA has</w:t>
      </w:r>
      <w:r w:rsidRPr="00833328">
        <w:rPr>
          <w:rFonts w:asciiTheme="minorHAnsi" w:eastAsia="Times New Roman" w:hAnsiTheme="minorHAnsi" w:cstheme="minorHAnsi"/>
          <w:color w:val="303030"/>
          <w:lang w:val="en-US"/>
        </w:rPr>
        <w:t> </w:t>
      </w:r>
      <w:hyperlink r:id="rId19" w:tgtFrame="_blank" w:history="1">
        <w:r w:rsidRPr="00833328">
          <w:rPr>
            <w:rFonts w:asciiTheme="minorHAnsi" w:eastAsia="Times New Roman" w:hAnsiTheme="minorHAnsi" w:cstheme="minorHAnsi"/>
            <w:b/>
            <w:bCs/>
            <w:color w:val="4E3487"/>
            <w:u w:val="single"/>
            <w:lang w:val="en-US"/>
          </w:rPr>
          <w:t>published a spreadsheet</w:t>
        </w:r>
      </w:hyperlink>
      <w:r w:rsidRPr="00833328">
        <w:rPr>
          <w:rFonts w:asciiTheme="minorHAnsi" w:eastAsia="Times New Roman" w:hAnsiTheme="minorHAnsi" w:cstheme="minorHAnsi"/>
          <w:color w:val="303030"/>
          <w:lang w:val="en-US"/>
        </w:rPr>
        <w:t> </w:t>
      </w:r>
      <w:r w:rsidRPr="00833328">
        <w:rPr>
          <w:rFonts w:asciiTheme="minorHAnsi" w:eastAsia="Times New Roman" w:hAnsiTheme="minorHAnsi" w:cstheme="minorHAnsi"/>
          <w:lang w:val="en-US"/>
        </w:rPr>
        <w:t>detailing the banding that pharmacies have been put into for the 2021/22 PQS.</w:t>
      </w:r>
    </w:p>
    <w:p w14:paraId="7BA8431D" w14:textId="77777777" w:rsidR="00833328" w:rsidRPr="0036335F" w:rsidRDefault="00833328" w:rsidP="00833328">
      <w:pPr>
        <w:spacing w:line="240" w:lineRule="auto"/>
        <w:jc w:val="both"/>
        <w:rPr>
          <w:rFonts w:asciiTheme="minorHAnsi" w:eastAsia="Times New Roman" w:hAnsiTheme="minorHAnsi" w:cstheme="minorHAnsi"/>
          <w:shd w:val="clear" w:color="auto" w:fill="FFFFFF"/>
          <w:lang w:val="en-US"/>
        </w:rPr>
      </w:pPr>
    </w:p>
    <w:p w14:paraId="139F9406" w14:textId="77777777" w:rsidR="00833328" w:rsidRPr="0036335F" w:rsidRDefault="00833328" w:rsidP="00833328">
      <w:pPr>
        <w:spacing w:line="240" w:lineRule="auto"/>
        <w:jc w:val="both"/>
        <w:rPr>
          <w:rFonts w:asciiTheme="minorHAnsi" w:eastAsia="Times New Roman" w:hAnsiTheme="minorHAnsi" w:cstheme="minorHAnsi"/>
          <w:shd w:val="clear" w:color="auto" w:fill="FFFFFF"/>
          <w:lang w:val="en-US"/>
        </w:rPr>
      </w:pPr>
      <w:r w:rsidRPr="00833328">
        <w:rPr>
          <w:rFonts w:asciiTheme="minorHAnsi" w:eastAsia="Times New Roman" w:hAnsiTheme="minorHAnsi" w:cstheme="minorHAnsi"/>
          <w:b/>
          <w:bCs/>
          <w:lang w:val="en-US"/>
        </w:rPr>
        <w:t>Pharmacy PCN Lead spreadsheet</w:t>
      </w:r>
    </w:p>
    <w:p w14:paraId="13535E1C" w14:textId="05F1BAE6" w:rsidR="00F001CD" w:rsidRDefault="00833328" w:rsidP="00833328">
      <w:pPr>
        <w:spacing w:line="240" w:lineRule="auto"/>
        <w:jc w:val="both"/>
        <w:rPr>
          <w:rFonts w:asciiTheme="minorHAnsi" w:eastAsia="Times New Roman" w:hAnsiTheme="minorHAnsi" w:cstheme="minorHAnsi"/>
          <w:lang w:val="en-US"/>
        </w:rPr>
      </w:pPr>
      <w:r w:rsidRPr="00833328">
        <w:rPr>
          <w:rFonts w:asciiTheme="minorHAnsi" w:eastAsia="Times New Roman" w:hAnsiTheme="minorHAnsi" w:cstheme="minorHAnsi"/>
          <w:lang w:val="en-US"/>
        </w:rPr>
        <w:t>NHSBSA has published an </w:t>
      </w:r>
      <w:hyperlink r:id="rId20" w:tgtFrame="_blank" w:history="1">
        <w:r w:rsidRPr="00833328">
          <w:rPr>
            <w:rFonts w:asciiTheme="minorHAnsi" w:eastAsia="Times New Roman" w:hAnsiTheme="minorHAnsi" w:cstheme="minorHAnsi"/>
            <w:b/>
            <w:bCs/>
            <w:color w:val="4E3487"/>
            <w:u w:val="single"/>
            <w:lang w:val="en-US"/>
          </w:rPr>
          <w:t>updated version of their Pharmacy Primary Care Network (PCN) Lead spreadsheet</w:t>
        </w:r>
      </w:hyperlink>
      <w:r w:rsidRPr="00833328">
        <w:rPr>
          <w:rFonts w:asciiTheme="minorHAnsi" w:eastAsia="Times New Roman" w:hAnsiTheme="minorHAnsi" w:cstheme="minorHAnsi"/>
          <w:color w:val="303030"/>
          <w:lang w:val="en-US"/>
        </w:rPr>
        <w:t> </w:t>
      </w:r>
      <w:r w:rsidRPr="00833328">
        <w:rPr>
          <w:rFonts w:asciiTheme="minorHAnsi" w:eastAsia="Times New Roman" w:hAnsiTheme="minorHAnsi" w:cstheme="minorHAnsi"/>
          <w:lang w:val="en-US"/>
        </w:rPr>
        <w:t>based on information provided by LPCs; the spreadsheet lists information on all the Pharmacy PCN Leads across the country. This spreadsheet will continue to be updated to assist contractors meeting the PCN domain</w:t>
      </w:r>
      <w:r w:rsidRPr="0036335F">
        <w:rPr>
          <w:rFonts w:asciiTheme="minorHAnsi" w:eastAsia="Times New Roman" w:hAnsiTheme="minorHAnsi" w:cstheme="minorHAnsi"/>
          <w:lang w:val="en-US"/>
        </w:rPr>
        <w:t xml:space="preserve"> </w:t>
      </w:r>
      <w:r w:rsidRPr="00833328">
        <w:rPr>
          <w:rFonts w:asciiTheme="minorHAnsi" w:eastAsia="Times New Roman" w:hAnsiTheme="minorHAnsi" w:cstheme="minorHAnsi"/>
          <w:lang w:val="en-US"/>
        </w:rPr>
        <w:t>to make their PQS declaration.</w:t>
      </w:r>
    </w:p>
    <w:p w14:paraId="259BB970" w14:textId="77777777" w:rsidR="003932FB" w:rsidRPr="003932FB" w:rsidRDefault="003932FB" w:rsidP="00833328">
      <w:pPr>
        <w:spacing w:line="240" w:lineRule="auto"/>
        <w:jc w:val="both"/>
        <w:rPr>
          <w:rFonts w:asciiTheme="minorHAnsi" w:eastAsia="Times New Roman" w:hAnsiTheme="minorHAnsi" w:cstheme="minorHAnsi"/>
          <w:b/>
          <w:bCs/>
          <w:lang w:val="en-US"/>
        </w:rPr>
      </w:pPr>
    </w:p>
    <w:p w14:paraId="060B45CF" w14:textId="171F873F" w:rsidR="00DA0B6A" w:rsidRPr="00833328" w:rsidRDefault="122549B2" w:rsidP="00833328">
      <w:pPr>
        <w:spacing w:line="240" w:lineRule="auto"/>
        <w:jc w:val="both"/>
        <w:rPr>
          <w:rFonts w:asciiTheme="minorHAnsi" w:hAnsiTheme="minorHAnsi" w:cstheme="minorHAnsi"/>
        </w:rPr>
      </w:pPr>
      <w:r w:rsidRPr="00833328">
        <w:rPr>
          <w:rFonts w:asciiTheme="minorHAnsi" w:hAnsiTheme="minorHAnsi" w:cstheme="minorHAnsi"/>
          <w:b/>
          <w:bCs/>
          <w:color w:val="5B518E"/>
        </w:rPr>
        <w:t>COVID-19 Appendix</w:t>
      </w:r>
    </w:p>
    <w:p w14:paraId="590E9AEC" w14:textId="5903E8EA" w:rsidR="122549B2" w:rsidRPr="00833328" w:rsidRDefault="122549B2" w:rsidP="00833328">
      <w:pPr>
        <w:spacing w:line="240" w:lineRule="auto"/>
        <w:jc w:val="both"/>
        <w:rPr>
          <w:rFonts w:asciiTheme="minorHAnsi" w:hAnsiTheme="minorHAnsi" w:cstheme="minorHAnsi"/>
        </w:rPr>
      </w:pPr>
      <w:r w:rsidRPr="00833328">
        <w:rPr>
          <w:rFonts w:asciiTheme="minorHAnsi" w:hAnsiTheme="minorHAnsi" w:cstheme="minorHAnsi"/>
          <w:b/>
          <w:bCs/>
          <w:u w:val="single"/>
        </w:rPr>
        <w:t>Remember: Key actions to take during the pandemic</w:t>
      </w:r>
    </w:p>
    <w:p w14:paraId="5EE85C2F" w14:textId="01347AFC" w:rsidR="122549B2" w:rsidRPr="00833328" w:rsidRDefault="122549B2" w:rsidP="00833328">
      <w:pPr>
        <w:spacing w:line="240" w:lineRule="auto"/>
        <w:jc w:val="both"/>
        <w:rPr>
          <w:rFonts w:asciiTheme="minorHAnsi" w:hAnsiTheme="minorHAnsi" w:cstheme="minorHAnsi"/>
        </w:rPr>
      </w:pPr>
      <w:r w:rsidRPr="00833328">
        <w:rPr>
          <w:rFonts w:asciiTheme="minorHAnsi" w:hAnsiTheme="minorHAnsi" w:cstheme="minorHAnsi"/>
        </w:rPr>
        <w:t>Contractors and pharmacy teams can take the following actions to ensure they are well prepared:</w:t>
      </w:r>
    </w:p>
    <w:p w14:paraId="3A4658BF" w14:textId="444913F3" w:rsidR="122549B2" w:rsidRPr="00833328" w:rsidRDefault="122549B2" w:rsidP="00833328">
      <w:pPr>
        <w:pStyle w:val="ListParagraph"/>
        <w:numPr>
          <w:ilvl w:val="0"/>
          <w:numId w:val="4"/>
        </w:numPr>
        <w:spacing w:line="240" w:lineRule="auto"/>
        <w:jc w:val="both"/>
        <w:rPr>
          <w:rFonts w:asciiTheme="minorHAnsi" w:hAnsiTheme="minorHAnsi" w:cstheme="minorHAnsi"/>
        </w:rPr>
      </w:pPr>
      <w:r w:rsidRPr="00833328">
        <w:rPr>
          <w:rFonts w:asciiTheme="minorHAnsi" w:hAnsiTheme="minorHAnsi" w:cstheme="minorHAnsi"/>
        </w:rPr>
        <w:t xml:space="preserve">Read the </w:t>
      </w:r>
      <w:hyperlink r:id="rId21">
        <w:r w:rsidRPr="00833328">
          <w:rPr>
            <w:rStyle w:val="Hyperlink"/>
            <w:rFonts w:asciiTheme="minorHAnsi" w:hAnsiTheme="minorHAnsi" w:cstheme="minorHAnsi"/>
            <w:b/>
            <w:bCs/>
            <w:color w:val="000000" w:themeColor="text1"/>
          </w:rPr>
          <w:t>NHSE&amp;I guidance</w:t>
        </w:r>
      </w:hyperlink>
      <w:r w:rsidRPr="00833328">
        <w:rPr>
          <w:rFonts w:asciiTheme="minorHAnsi" w:hAnsiTheme="minorHAnsi" w:cstheme="minorHAnsi"/>
          <w:b/>
          <w:bCs/>
        </w:rPr>
        <w:t xml:space="preserve"> and implement its recommended actions;</w:t>
      </w:r>
    </w:p>
    <w:p w14:paraId="0CE5F239" w14:textId="7EF24FB3" w:rsidR="122549B2" w:rsidRPr="00833328" w:rsidRDefault="122549B2" w:rsidP="00833328">
      <w:pPr>
        <w:pStyle w:val="ListParagraph"/>
        <w:numPr>
          <w:ilvl w:val="0"/>
          <w:numId w:val="4"/>
        </w:numPr>
        <w:spacing w:line="240" w:lineRule="auto"/>
        <w:jc w:val="both"/>
        <w:rPr>
          <w:rFonts w:asciiTheme="minorHAnsi" w:hAnsiTheme="minorHAnsi" w:cstheme="minorHAnsi"/>
        </w:rPr>
      </w:pPr>
      <w:r w:rsidRPr="00833328">
        <w:rPr>
          <w:rFonts w:asciiTheme="minorHAnsi" w:hAnsiTheme="minorHAnsi" w:cstheme="minorHAnsi"/>
        </w:rPr>
        <w:t xml:space="preserve">Clearly display the </w:t>
      </w:r>
      <w:hyperlink r:id="rId22">
        <w:r w:rsidRPr="00833328">
          <w:rPr>
            <w:rStyle w:val="Hyperlink"/>
            <w:rFonts w:asciiTheme="minorHAnsi" w:hAnsiTheme="minorHAnsi" w:cstheme="minorHAnsi"/>
            <w:b/>
            <w:bCs/>
            <w:color w:val="000000" w:themeColor="text1"/>
          </w:rPr>
          <w:t>COVID-19 poster</w:t>
        </w:r>
      </w:hyperlink>
      <w:r w:rsidRPr="00833328">
        <w:rPr>
          <w:rFonts w:asciiTheme="minorHAnsi" w:hAnsiTheme="minorHAnsi" w:cstheme="minorHAnsi"/>
          <w:b/>
          <w:bCs/>
        </w:rPr>
        <w:t xml:space="preserve"> at points of entry to your pharmacy;</w:t>
      </w:r>
    </w:p>
    <w:p w14:paraId="5C5FE05B" w14:textId="29E1320F" w:rsidR="122549B2" w:rsidRPr="00833328" w:rsidRDefault="122549B2" w:rsidP="00833328">
      <w:pPr>
        <w:pStyle w:val="ListParagraph"/>
        <w:numPr>
          <w:ilvl w:val="0"/>
          <w:numId w:val="4"/>
        </w:numPr>
        <w:spacing w:line="240" w:lineRule="auto"/>
        <w:jc w:val="both"/>
        <w:rPr>
          <w:rFonts w:asciiTheme="minorHAnsi" w:hAnsiTheme="minorHAnsi" w:cstheme="minorHAnsi"/>
        </w:rPr>
      </w:pPr>
      <w:r w:rsidRPr="00833328">
        <w:rPr>
          <w:rFonts w:asciiTheme="minorHAnsi" w:hAnsiTheme="minorHAnsi" w:cstheme="minorHAnsi"/>
        </w:rPr>
        <w:t xml:space="preserve">Read your </w:t>
      </w:r>
      <w:hyperlink r:id="rId23">
        <w:r w:rsidRPr="00833328">
          <w:rPr>
            <w:rStyle w:val="Hyperlink"/>
            <w:rFonts w:asciiTheme="minorHAnsi" w:hAnsiTheme="minorHAnsi" w:cstheme="minorHAnsi"/>
            <w:b/>
            <w:bCs/>
            <w:color w:val="000000" w:themeColor="text1"/>
          </w:rPr>
          <w:t>business continuity plan</w:t>
        </w:r>
      </w:hyperlink>
      <w:r w:rsidRPr="00833328">
        <w:rPr>
          <w:rFonts w:asciiTheme="minorHAnsi" w:hAnsiTheme="minorHAnsi" w:cstheme="minorHAnsi"/>
          <w:b/>
          <w:bCs/>
        </w:rPr>
        <w:t xml:space="preserve"> and consider whether it needs to be updated to reflect the current and emerging situation;</w:t>
      </w:r>
    </w:p>
    <w:p w14:paraId="5774B62A" w14:textId="71ED94FE" w:rsidR="122549B2" w:rsidRPr="00833328" w:rsidRDefault="122549B2" w:rsidP="00833328">
      <w:pPr>
        <w:pStyle w:val="ListParagraph"/>
        <w:numPr>
          <w:ilvl w:val="0"/>
          <w:numId w:val="4"/>
        </w:numPr>
        <w:spacing w:line="240" w:lineRule="auto"/>
        <w:jc w:val="both"/>
        <w:rPr>
          <w:rFonts w:asciiTheme="minorHAnsi" w:hAnsiTheme="minorHAnsi" w:cstheme="minorHAnsi"/>
        </w:rPr>
      </w:pPr>
      <w:r w:rsidRPr="00833328">
        <w:rPr>
          <w:rFonts w:asciiTheme="minorHAnsi" w:hAnsiTheme="minorHAnsi" w:cstheme="minorHAnsi"/>
        </w:rPr>
        <w:t xml:space="preserve">Keep up to date with developments by regularly checking the information on </w:t>
      </w:r>
      <w:hyperlink r:id="rId24">
        <w:r w:rsidRPr="00833328">
          <w:rPr>
            <w:rStyle w:val="Hyperlink"/>
            <w:rFonts w:asciiTheme="minorHAnsi" w:hAnsiTheme="minorHAnsi" w:cstheme="minorHAnsi"/>
            <w:b/>
            <w:bCs/>
            <w:color w:val="000000" w:themeColor="text1"/>
          </w:rPr>
          <w:t>COVID-19 on GOV.UK</w:t>
        </w:r>
      </w:hyperlink>
      <w:r w:rsidRPr="00833328">
        <w:rPr>
          <w:rFonts w:asciiTheme="minorHAnsi" w:hAnsiTheme="minorHAnsi" w:cstheme="minorHAnsi"/>
          <w:b/>
          <w:bCs/>
        </w:rPr>
        <w:t xml:space="preserve">, the </w:t>
      </w:r>
      <w:hyperlink r:id="rId25">
        <w:r w:rsidRPr="00833328">
          <w:rPr>
            <w:rStyle w:val="Hyperlink"/>
            <w:rFonts w:asciiTheme="minorHAnsi" w:hAnsiTheme="minorHAnsi" w:cstheme="minorHAnsi"/>
            <w:b/>
            <w:bCs/>
            <w:color w:val="000000" w:themeColor="text1"/>
          </w:rPr>
          <w:t xml:space="preserve">NHSE&amp;I </w:t>
        </w:r>
      </w:hyperlink>
      <w:hyperlink r:id="rId26">
        <w:r w:rsidRPr="00833328">
          <w:rPr>
            <w:rStyle w:val="Hyperlink"/>
            <w:rFonts w:asciiTheme="minorHAnsi" w:hAnsiTheme="minorHAnsi" w:cstheme="minorHAnsi"/>
            <w:b/>
            <w:bCs/>
            <w:color w:val="0563C1"/>
          </w:rPr>
          <w:t>Coronavirus Primary Care</w:t>
        </w:r>
      </w:hyperlink>
      <w:r w:rsidRPr="00833328">
        <w:rPr>
          <w:rFonts w:asciiTheme="minorHAnsi" w:hAnsiTheme="minorHAnsi" w:cstheme="minorHAnsi"/>
          <w:b/>
          <w:bCs/>
        </w:rPr>
        <w:t xml:space="preserve"> webpage and checking your </w:t>
      </w:r>
      <w:proofErr w:type="spellStart"/>
      <w:r w:rsidRPr="00833328">
        <w:rPr>
          <w:rFonts w:asciiTheme="minorHAnsi" w:hAnsiTheme="minorHAnsi" w:cstheme="minorHAnsi"/>
          <w:b/>
          <w:bCs/>
        </w:rPr>
        <w:t>NHSmail</w:t>
      </w:r>
      <w:proofErr w:type="spellEnd"/>
      <w:r w:rsidRPr="00833328">
        <w:rPr>
          <w:rFonts w:asciiTheme="minorHAnsi" w:hAnsiTheme="minorHAnsi" w:cstheme="minorHAnsi"/>
          <w:b/>
          <w:bCs/>
        </w:rPr>
        <w:t xml:space="preserve"> shared mailbox on a regular basis for updates from NHSE&amp;I; and</w:t>
      </w:r>
    </w:p>
    <w:p w14:paraId="3F1A84DE" w14:textId="6AC3E9D1" w:rsidR="122549B2" w:rsidRPr="00833328" w:rsidRDefault="122549B2" w:rsidP="00833328">
      <w:pPr>
        <w:pStyle w:val="ListParagraph"/>
        <w:numPr>
          <w:ilvl w:val="0"/>
          <w:numId w:val="4"/>
        </w:numPr>
        <w:spacing w:line="240" w:lineRule="auto"/>
        <w:jc w:val="both"/>
        <w:rPr>
          <w:rFonts w:asciiTheme="minorHAnsi" w:hAnsiTheme="minorHAnsi" w:cstheme="minorHAnsi"/>
        </w:rPr>
      </w:pPr>
      <w:r w:rsidRPr="00833328">
        <w:rPr>
          <w:rFonts w:asciiTheme="minorHAnsi" w:hAnsiTheme="minorHAnsi" w:cstheme="minorHAnsi"/>
        </w:rPr>
        <w:t xml:space="preserve">Where possible, display the </w:t>
      </w:r>
      <w:hyperlink r:id="rId27">
        <w:r w:rsidRPr="00833328">
          <w:rPr>
            <w:rStyle w:val="Hyperlink"/>
            <w:rFonts w:asciiTheme="minorHAnsi" w:hAnsiTheme="minorHAnsi" w:cstheme="minorHAnsi"/>
            <w:b/>
            <w:bCs/>
            <w:color w:val="000000" w:themeColor="text1"/>
          </w:rPr>
          <w:t>public health advice posters</w:t>
        </w:r>
      </w:hyperlink>
      <w:r w:rsidRPr="00833328">
        <w:rPr>
          <w:rFonts w:asciiTheme="minorHAnsi" w:hAnsiTheme="minorHAnsi" w:cstheme="minorHAnsi"/>
          <w:b/>
          <w:bCs/>
        </w:rPr>
        <w:t xml:space="preserve"> on hand washing</w:t>
      </w:r>
      <w:r w:rsidR="00DA0B6A" w:rsidRPr="00833328">
        <w:rPr>
          <w:rFonts w:asciiTheme="minorHAnsi" w:hAnsiTheme="minorHAnsi" w:cstheme="minorHAnsi"/>
          <w:b/>
          <w:bCs/>
        </w:rPr>
        <w:t>, face coverings</w:t>
      </w:r>
      <w:r w:rsidRPr="00833328">
        <w:rPr>
          <w:rFonts w:asciiTheme="minorHAnsi" w:hAnsiTheme="minorHAnsi" w:cstheme="minorHAnsi"/>
          <w:b/>
          <w:bCs/>
        </w:rPr>
        <w:t xml:space="preserve"> etc.</w:t>
      </w:r>
      <w:r w:rsidRPr="00833328">
        <w:rPr>
          <w:rFonts w:asciiTheme="minorHAnsi" w:hAnsiTheme="minorHAnsi" w:cstheme="minorHAnsi"/>
        </w:rPr>
        <w:br/>
      </w:r>
    </w:p>
    <w:p w14:paraId="043FAF15" w14:textId="1F27EF65" w:rsidR="122549B2" w:rsidRPr="00833328" w:rsidRDefault="122549B2" w:rsidP="00833328">
      <w:pPr>
        <w:spacing w:line="240" w:lineRule="auto"/>
        <w:jc w:val="both"/>
        <w:rPr>
          <w:rFonts w:asciiTheme="minorHAnsi" w:hAnsiTheme="minorHAnsi" w:cstheme="minorHAnsi"/>
        </w:rPr>
      </w:pPr>
      <w:r w:rsidRPr="00833328">
        <w:rPr>
          <w:rFonts w:asciiTheme="minorHAnsi" w:hAnsiTheme="minorHAnsi" w:cstheme="minorHAnsi"/>
          <w:b/>
          <w:bCs/>
          <w:u w:val="single"/>
        </w:rPr>
        <w:t>Guidance for healthcare professionals</w:t>
      </w:r>
    </w:p>
    <w:p w14:paraId="6DA29E1F" w14:textId="65F7D93C" w:rsidR="122549B2" w:rsidRPr="00833328" w:rsidRDefault="122549B2" w:rsidP="00833328">
      <w:pPr>
        <w:spacing w:line="240" w:lineRule="auto"/>
        <w:jc w:val="both"/>
        <w:rPr>
          <w:rFonts w:asciiTheme="minorHAnsi" w:hAnsiTheme="minorHAnsi" w:cstheme="minorHAnsi"/>
        </w:rPr>
      </w:pPr>
      <w:r w:rsidRPr="00833328">
        <w:rPr>
          <w:rFonts w:asciiTheme="minorHAnsi" w:hAnsiTheme="minorHAnsi" w:cstheme="minorHAnsi"/>
        </w:rPr>
        <w:t>The key guidance for health professionals is available on the Public Health England (PHE) section of the GOV.UK website:</w:t>
      </w:r>
    </w:p>
    <w:p w14:paraId="0AD3234D" w14:textId="7531A9C0" w:rsidR="54750988" w:rsidRPr="00833328" w:rsidRDefault="54750988" w:rsidP="00833328">
      <w:pPr>
        <w:spacing w:line="240" w:lineRule="auto"/>
        <w:jc w:val="both"/>
        <w:rPr>
          <w:rFonts w:asciiTheme="minorHAnsi" w:hAnsiTheme="minorHAnsi" w:cstheme="minorHAnsi"/>
        </w:rPr>
      </w:pPr>
    </w:p>
    <w:p w14:paraId="7C3AC6E9" w14:textId="1FF7A6A9" w:rsidR="122549B2" w:rsidRPr="00833328" w:rsidRDefault="009E62E2" w:rsidP="00833328">
      <w:pPr>
        <w:spacing w:line="240" w:lineRule="auto"/>
        <w:jc w:val="both"/>
        <w:rPr>
          <w:rFonts w:asciiTheme="minorHAnsi" w:hAnsiTheme="minorHAnsi" w:cstheme="minorHAnsi"/>
        </w:rPr>
      </w:pPr>
      <w:hyperlink r:id="rId28">
        <w:r w:rsidR="122549B2" w:rsidRPr="00833328">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833328" w:rsidRDefault="122549B2" w:rsidP="00833328">
      <w:pPr>
        <w:spacing w:line="240" w:lineRule="auto"/>
        <w:jc w:val="both"/>
        <w:rPr>
          <w:rFonts w:asciiTheme="minorHAnsi" w:hAnsiTheme="minorHAnsi" w:cstheme="minorHAnsi"/>
        </w:rPr>
      </w:pPr>
      <w:r w:rsidRPr="00833328">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29">
        <w:r w:rsidRPr="00833328">
          <w:rPr>
            <w:rStyle w:val="Hyperlink"/>
            <w:rFonts w:asciiTheme="minorHAnsi" w:hAnsiTheme="minorHAnsi" w:cstheme="minorHAnsi"/>
            <w:color w:val="000000" w:themeColor="text1"/>
          </w:rPr>
          <w:t>GOV.UK website</w:t>
        </w:r>
      </w:hyperlink>
      <w:r w:rsidRPr="00833328">
        <w:rPr>
          <w:rFonts w:asciiTheme="minorHAnsi" w:hAnsiTheme="minorHAnsi" w:cstheme="minorHAnsi"/>
        </w:rPr>
        <w:t>, but contextualises it for the community pharmacy environment.</w:t>
      </w:r>
    </w:p>
    <w:p w14:paraId="0EB206C5" w14:textId="29D9DCFE" w:rsidR="54750988" w:rsidRPr="00833328" w:rsidRDefault="54750988" w:rsidP="00833328">
      <w:pPr>
        <w:spacing w:line="240" w:lineRule="auto"/>
        <w:jc w:val="both"/>
        <w:rPr>
          <w:rFonts w:asciiTheme="minorHAnsi" w:hAnsiTheme="minorHAnsi" w:cstheme="minorHAnsi"/>
        </w:rPr>
      </w:pPr>
    </w:p>
    <w:p w14:paraId="739815DB" w14:textId="19A6E223" w:rsidR="122549B2" w:rsidRPr="00833328" w:rsidRDefault="009E62E2" w:rsidP="00833328">
      <w:pPr>
        <w:spacing w:line="240" w:lineRule="auto"/>
        <w:jc w:val="both"/>
        <w:rPr>
          <w:rFonts w:asciiTheme="minorHAnsi" w:hAnsiTheme="minorHAnsi" w:cstheme="minorHAnsi"/>
        </w:rPr>
      </w:pPr>
      <w:hyperlink r:id="rId30">
        <w:r w:rsidR="122549B2" w:rsidRPr="00833328">
          <w:rPr>
            <w:rStyle w:val="Hyperlink"/>
            <w:rFonts w:asciiTheme="minorHAnsi" w:hAnsiTheme="minorHAnsi" w:cstheme="minorHAnsi"/>
            <w:b/>
            <w:bCs/>
            <w:color w:val="000000" w:themeColor="text1"/>
          </w:rPr>
          <w:t>NHSE&amp;I Coronavirus Primary Care webpage</w:t>
        </w:r>
      </w:hyperlink>
    </w:p>
    <w:p w14:paraId="1776B2A9" w14:textId="134CF8A1" w:rsidR="122549B2" w:rsidRPr="00833328" w:rsidRDefault="122549B2" w:rsidP="00833328">
      <w:pPr>
        <w:spacing w:line="240" w:lineRule="auto"/>
        <w:jc w:val="both"/>
        <w:rPr>
          <w:rFonts w:asciiTheme="minorHAnsi" w:hAnsiTheme="minorHAnsi" w:cstheme="minorHAnsi"/>
        </w:rPr>
      </w:pPr>
      <w:r w:rsidRPr="00833328">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833328" w:rsidRDefault="7A930170" w:rsidP="00833328">
      <w:pPr>
        <w:spacing w:after="120" w:line="240" w:lineRule="auto"/>
        <w:jc w:val="both"/>
        <w:rPr>
          <w:rFonts w:asciiTheme="minorHAnsi" w:hAnsiTheme="minorHAnsi" w:cstheme="minorHAnsi"/>
          <w:i/>
          <w:iCs/>
        </w:rPr>
      </w:pPr>
    </w:p>
    <w:sectPr w:rsidR="7A930170" w:rsidRPr="00833328" w:rsidSect="00B364CE">
      <w:headerReference w:type="default" r:id="rId31"/>
      <w:footerReference w:type="default" r:id="rId32"/>
      <w:headerReference w:type="first" r:id="rId33"/>
      <w:footerReference w:type="first" r:id="rId34"/>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D5A5" w14:textId="77777777" w:rsidR="009E62E2" w:rsidRDefault="009E62E2" w:rsidP="00E472BA">
      <w:pPr>
        <w:spacing w:line="240" w:lineRule="auto"/>
      </w:pPr>
      <w:r>
        <w:separator/>
      </w:r>
    </w:p>
  </w:endnote>
  <w:endnote w:type="continuationSeparator" w:id="0">
    <w:p w14:paraId="659E23C7" w14:textId="77777777" w:rsidR="009E62E2" w:rsidRDefault="009E62E2"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BAD4" w14:textId="77777777" w:rsidR="009E62E2" w:rsidRDefault="009E62E2" w:rsidP="00E472BA">
      <w:pPr>
        <w:spacing w:line="240" w:lineRule="auto"/>
      </w:pPr>
      <w:r>
        <w:separator/>
      </w:r>
    </w:p>
  </w:footnote>
  <w:footnote w:type="continuationSeparator" w:id="0">
    <w:p w14:paraId="65CE74A7" w14:textId="77777777" w:rsidR="009E62E2" w:rsidRDefault="009E62E2"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60CDE952"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6"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8"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4"/>
  </w:num>
  <w:num w:numId="6">
    <w:abstractNumId w:val="8"/>
  </w:num>
  <w:num w:numId="7">
    <w:abstractNumId w:val="6"/>
  </w:num>
  <w:num w:numId="8">
    <w:abstractNumId w:val="1"/>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120E6"/>
    <w:rsid w:val="001146E1"/>
    <w:rsid w:val="00114E15"/>
    <w:rsid w:val="0012171C"/>
    <w:rsid w:val="0012310A"/>
    <w:rsid w:val="00130020"/>
    <w:rsid w:val="0013230F"/>
    <w:rsid w:val="00133052"/>
    <w:rsid w:val="00133629"/>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6168"/>
    <w:rsid w:val="001C7CF7"/>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34832"/>
    <w:rsid w:val="003403B5"/>
    <w:rsid w:val="00343020"/>
    <w:rsid w:val="0034549C"/>
    <w:rsid w:val="003516A1"/>
    <w:rsid w:val="00351F73"/>
    <w:rsid w:val="00353432"/>
    <w:rsid w:val="0036335F"/>
    <w:rsid w:val="00365A01"/>
    <w:rsid w:val="00374068"/>
    <w:rsid w:val="003805AF"/>
    <w:rsid w:val="003910F9"/>
    <w:rsid w:val="00391612"/>
    <w:rsid w:val="003919B1"/>
    <w:rsid w:val="003932FB"/>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04BD7"/>
    <w:rsid w:val="00507461"/>
    <w:rsid w:val="005079E4"/>
    <w:rsid w:val="00507C90"/>
    <w:rsid w:val="00514E2C"/>
    <w:rsid w:val="00536EF5"/>
    <w:rsid w:val="0054047B"/>
    <w:rsid w:val="0054250A"/>
    <w:rsid w:val="00542837"/>
    <w:rsid w:val="00542F47"/>
    <w:rsid w:val="005525D6"/>
    <w:rsid w:val="0055284F"/>
    <w:rsid w:val="00556BE4"/>
    <w:rsid w:val="00561A73"/>
    <w:rsid w:val="005748C2"/>
    <w:rsid w:val="00575BEF"/>
    <w:rsid w:val="00582785"/>
    <w:rsid w:val="0058612F"/>
    <w:rsid w:val="00591194"/>
    <w:rsid w:val="00594F6C"/>
    <w:rsid w:val="005975F5"/>
    <w:rsid w:val="005A1909"/>
    <w:rsid w:val="005A2BE6"/>
    <w:rsid w:val="005B0D67"/>
    <w:rsid w:val="005B1718"/>
    <w:rsid w:val="005C2596"/>
    <w:rsid w:val="005C38E9"/>
    <w:rsid w:val="005C471E"/>
    <w:rsid w:val="005C71B4"/>
    <w:rsid w:val="005D1079"/>
    <w:rsid w:val="005D4C74"/>
    <w:rsid w:val="005D75F2"/>
    <w:rsid w:val="005E2609"/>
    <w:rsid w:val="005F1400"/>
    <w:rsid w:val="005F68B7"/>
    <w:rsid w:val="0060698F"/>
    <w:rsid w:val="00611838"/>
    <w:rsid w:val="00617851"/>
    <w:rsid w:val="00621886"/>
    <w:rsid w:val="00626CAB"/>
    <w:rsid w:val="00635796"/>
    <w:rsid w:val="0064212B"/>
    <w:rsid w:val="006444E0"/>
    <w:rsid w:val="00651520"/>
    <w:rsid w:val="00652504"/>
    <w:rsid w:val="0066531F"/>
    <w:rsid w:val="006665DC"/>
    <w:rsid w:val="006745E0"/>
    <w:rsid w:val="0068610C"/>
    <w:rsid w:val="0068AACB"/>
    <w:rsid w:val="00692B7E"/>
    <w:rsid w:val="00695754"/>
    <w:rsid w:val="006A0A3A"/>
    <w:rsid w:val="006A5147"/>
    <w:rsid w:val="006B4A33"/>
    <w:rsid w:val="006C1602"/>
    <w:rsid w:val="006C1D64"/>
    <w:rsid w:val="006C27FE"/>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1080"/>
    <w:rsid w:val="00782C10"/>
    <w:rsid w:val="0079665E"/>
    <w:rsid w:val="007A1568"/>
    <w:rsid w:val="007A67D0"/>
    <w:rsid w:val="007B6D11"/>
    <w:rsid w:val="007D363E"/>
    <w:rsid w:val="007D6206"/>
    <w:rsid w:val="007D7C2D"/>
    <w:rsid w:val="007E0F7E"/>
    <w:rsid w:val="007E1CEB"/>
    <w:rsid w:val="007E1D7A"/>
    <w:rsid w:val="007E3700"/>
    <w:rsid w:val="008055A7"/>
    <w:rsid w:val="00806574"/>
    <w:rsid w:val="00807D9F"/>
    <w:rsid w:val="00810D13"/>
    <w:rsid w:val="0081542C"/>
    <w:rsid w:val="0081581D"/>
    <w:rsid w:val="008221D6"/>
    <w:rsid w:val="00830740"/>
    <w:rsid w:val="00833328"/>
    <w:rsid w:val="008338E4"/>
    <w:rsid w:val="00842703"/>
    <w:rsid w:val="008542D5"/>
    <w:rsid w:val="00860D53"/>
    <w:rsid w:val="00862FFF"/>
    <w:rsid w:val="008636DE"/>
    <w:rsid w:val="0087DD23"/>
    <w:rsid w:val="0088209F"/>
    <w:rsid w:val="0088688B"/>
    <w:rsid w:val="00887363"/>
    <w:rsid w:val="008B1415"/>
    <w:rsid w:val="008B2931"/>
    <w:rsid w:val="008B6709"/>
    <w:rsid w:val="008B70DF"/>
    <w:rsid w:val="008C65A7"/>
    <w:rsid w:val="008C69BC"/>
    <w:rsid w:val="008E55C3"/>
    <w:rsid w:val="00900745"/>
    <w:rsid w:val="0090470B"/>
    <w:rsid w:val="00905F19"/>
    <w:rsid w:val="00907E16"/>
    <w:rsid w:val="00910651"/>
    <w:rsid w:val="00910DE7"/>
    <w:rsid w:val="0091158C"/>
    <w:rsid w:val="009123F9"/>
    <w:rsid w:val="009158EC"/>
    <w:rsid w:val="00930BDF"/>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E62E2"/>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4BC3"/>
    <w:rsid w:val="00AC5877"/>
    <w:rsid w:val="00AD48AE"/>
    <w:rsid w:val="00AE33EC"/>
    <w:rsid w:val="00AF2A15"/>
    <w:rsid w:val="00AF5680"/>
    <w:rsid w:val="00B044CC"/>
    <w:rsid w:val="00B1038D"/>
    <w:rsid w:val="00B10B5B"/>
    <w:rsid w:val="00B1126B"/>
    <w:rsid w:val="00B116CF"/>
    <w:rsid w:val="00B116E0"/>
    <w:rsid w:val="00B11E48"/>
    <w:rsid w:val="00B13A6C"/>
    <w:rsid w:val="00B14EA0"/>
    <w:rsid w:val="00B253F7"/>
    <w:rsid w:val="00B313DC"/>
    <w:rsid w:val="00B35145"/>
    <w:rsid w:val="00B364CE"/>
    <w:rsid w:val="00B36F1D"/>
    <w:rsid w:val="00B3782A"/>
    <w:rsid w:val="00B411E9"/>
    <w:rsid w:val="00B639C4"/>
    <w:rsid w:val="00B63E01"/>
    <w:rsid w:val="00B63E43"/>
    <w:rsid w:val="00B653EB"/>
    <w:rsid w:val="00B704D2"/>
    <w:rsid w:val="00B70CF0"/>
    <w:rsid w:val="00B81186"/>
    <w:rsid w:val="00B825FD"/>
    <w:rsid w:val="00B82E54"/>
    <w:rsid w:val="00B93F38"/>
    <w:rsid w:val="00B96578"/>
    <w:rsid w:val="00BA51CE"/>
    <w:rsid w:val="00BA7A4C"/>
    <w:rsid w:val="00BB0FF5"/>
    <w:rsid w:val="00BB1271"/>
    <w:rsid w:val="00BC2757"/>
    <w:rsid w:val="00BD5683"/>
    <w:rsid w:val="00BE140B"/>
    <w:rsid w:val="00BF2363"/>
    <w:rsid w:val="00C01F3C"/>
    <w:rsid w:val="00C06A9F"/>
    <w:rsid w:val="00C15ECE"/>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A67F9"/>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57D33"/>
    <w:rsid w:val="00D64C04"/>
    <w:rsid w:val="00D65466"/>
    <w:rsid w:val="00D662AD"/>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7C7B"/>
    <w:rsid w:val="00EA5420"/>
    <w:rsid w:val="00EA65AD"/>
    <w:rsid w:val="00EB1BEB"/>
    <w:rsid w:val="00EB382C"/>
    <w:rsid w:val="00EC318E"/>
    <w:rsid w:val="00EC4069"/>
    <w:rsid w:val="00ED0BB4"/>
    <w:rsid w:val="00ED1856"/>
    <w:rsid w:val="00ED1984"/>
    <w:rsid w:val="00ED44A5"/>
    <w:rsid w:val="00EE1A1E"/>
    <w:rsid w:val="00EE301A"/>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B1739"/>
    <w:rsid w:val="00FB3B7C"/>
    <w:rsid w:val="00FC2795"/>
    <w:rsid w:val="00FD4020"/>
    <w:rsid w:val="00FE1666"/>
    <w:rsid w:val="00FE1948"/>
    <w:rsid w:val="00FE328F"/>
    <w:rsid w:val="00FE7EA3"/>
    <w:rsid w:val="00FF09EB"/>
    <w:rsid w:val="00FF0ACA"/>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flu-vac-frontline-primary-care-staff-added-to-advanced-service/" TargetMode="External"/><Relationship Id="rId18" Type="http://schemas.openxmlformats.org/officeDocument/2006/relationships/hyperlink" Target="https://psnc.org.uk/our-news/psnc-hosts-cross-sector-meeting-on-medicines-supply-chain-resilience/" TargetMode="External"/><Relationship Id="rId26" Type="http://schemas.openxmlformats.org/officeDocument/2006/relationships/hyperlink" Target="https://www.england.nhs.uk/coronavirus/primary-care/" TargetMode="External"/><Relationship Id="rId3" Type="http://schemas.openxmlformats.org/officeDocument/2006/relationships/customXml" Target="../customXml/item3.xml"/><Relationship Id="rId21" Type="http://schemas.openxmlformats.org/officeDocument/2006/relationships/hyperlink" Target="https://psnc.org.uk/the-healthcare-landscape/covid19/contractor-guidance-and-support/"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snc.org.uk/our-news/stoptober-is-back/" TargetMode="External"/><Relationship Id="rId17" Type="http://schemas.openxmlformats.org/officeDocument/2006/relationships/hyperlink" Target="https://services.nhsbsa.nhs.uk/nhs-prescription-services-submissions/login" TargetMode="External"/><Relationship Id="rId25" Type="http://schemas.openxmlformats.org/officeDocument/2006/relationships/hyperlink" Target="https://www.england.nhs.uk/coronavirus/primary-care/"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eneralpracticebulletin.cmail20.com/t/d-l-agitc-jutdjklhtl-u/" TargetMode="External"/><Relationship Id="rId20" Type="http://schemas.openxmlformats.org/officeDocument/2006/relationships/hyperlink" Target="https://www.nhsbsa.nhs.uk/pharmacies-gp-practices-and-appliance-contractors/dispensing-contractors-information/pharmaceutical/dispensing-contractors-information-0" TargetMode="External"/><Relationship Id="rId29" Type="http://schemas.openxmlformats.org/officeDocument/2006/relationships/hyperlink" Target="https://www.gov.uk/government/collection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requirement-to-submit-nms-quarterly-information-postponed/" TargetMode="External"/><Relationship Id="rId24" Type="http://schemas.openxmlformats.org/officeDocument/2006/relationships/hyperlink" Target="https://www.gov.uk/government/collections/wuhan-novel-coronaviru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hsbsa.nhs.uk/sites/default/files/2021-09/Pharm%20Serv%20%28Adv%20Enh%20Emerg%20Dec%29%20%28Further%20Amend%29%20%28Eng%29%20Directions%202021%2030092021.pdf" TargetMode="External"/><Relationship Id="rId23" Type="http://schemas.openxmlformats.org/officeDocument/2006/relationships/hyperlink" Target="https://psnc.org.uk/contract-it/essential-service-clinical-governance/emergency-planning/" TargetMode="External"/><Relationship Id="rId28" Type="http://schemas.openxmlformats.org/officeDocument/2006/relationships/hyperlink" Target="https://www.gov.uk/government/collections/wuhan-novel-coronaviru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hsbsa.nhs.uk/pharmacies-gp-practices-and-appliance-contractors/dispensing-contractors-information/pharmaceutical/dispensing-contractors-information-0"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pandemic-delivery-service-service-for-self-isolators-extended-2/" TargetMode="External"/><Relationship Id="rId22" Type="http://schemas.openxmlformats.org/officeDocument/2006/relationships/hyperlink" Target="https://psnc.org.uk/the-healthcare-landscape/covid19/information-for-the-public/" TargetMode="External"/><Relationship Id="rId27" Type="http://schemas.openxmlformats.org/officeDocument/2006/relationships/hyperlink" Target="https://campaignresources.phe.gov.uk/resources/campaigns/101/resources/5016" TargetMode="External"/><Relationship Id="rId30" Type="http://schemas.openxmlformats.org/officeDocument/2006/relationships/hyperlink" Target="https://www.england.nhs.uk/coronavirus/primary-care/"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3</TotalTime>
  <Pages>3</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3</cp:revision>
  <cp:lastPrinted>2018-01-08T12:15:00Z</cp:lastPrinted>
  <dcterms:created xsi:type="dcterms:W3CDTF">2021-10-11T07:35:00Z</dcterms:created>
  <dcterms:modified xsi:type="dcterms:W3CDTF">2021-10-11T07:56:00Z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